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25E30" w14:textId="3ED4C5AE" w:rsidR="00A3691C" w:rsidRPr="007C249B" w:rsidRDefault="00A3691C" w:rsidP="0001351E">
      <w:pPr>
        <w:pStyle w:val="Tittel"/>
      </w:pPr>
    </w:p>
    <w:p w14:paraId="03B06BC5" w14:textId="77777777" w:rsidR="007C249B" w:rsidRPr="007C249B" w:rsidRDefault="007C249B" w:rsidP="0001351E">
      <w:pPr>
        <w:pStyle w:val="Tittel"/>
      </w:pPr>
    </w:p>
    <w:p w14:paraId="684443B5" w14:textId="77777777" w:rsidR="00A3691C" w:rsidRPr="007C249B" w:rsidRDefault="00A3691C" w:rsidP="0001351E">
      <w:pPr>
        <w:pStyle w:val="Tittel"/>
      </w:pPr>
    </w:p>
    <w:p w14:paraId="1DE662A7" w14:textId="77777777" w:rsidR="00A3691C" w:rsidRPr="007C249B" w:rsidRDefault="00A3691C" w:rsidP="0001351E">
      <w:pPr>
        <w:pStyle w:val="Tittel"/>
      </w:pPr>
    </w:p>
    <w:p w14:paraId="36592E2E" w14:textId="77777777" w:rsidR="00A3691C" w:rsidRPr="0001351E" w:rsidRDefault="00A3691C" w:rsidP="0001351E">
      <w:pPr>
        <w:pStyle w:val="Tittel"/>
      </w:pPr>
    </w:p>
    <w:p w14:paraId="51B659C1" w14:textId="77777777" w:rsidR="00E61F2A" w:rsidRPr="005A7227" w:rsidRDefault="00E61F2A" w:rsidP="00E61F2A">
      <w:pPr>
        <w:pStyle w:val="Tittel"/>
      </w:pPr>
      <w:bookmarkStart w:id="0" w:name="_Hlk174549262"/>
      <w:r>
        <w:t xml:space="preserve">2024008846 – Anskaffelse av parallelle rammeavtaler for konsulenttjenester for forsvarssektoren innen utvalgte fagfelt </w:t>
      </w:r>
    </w:p>
    <w:bookmarkEnd w:id="0"/>
    <w:p w14:paraId="2AA105BB" w14:textId="12DEC64B" w:rsidR="00A3691C" w:rsidRPr="00E61F2A" w:rsidRDefault="0001351E" w:rsidP="0001351E">
      <w:pPr>
        <w:pStyle w:val="Tittel"/>
      </w:pPr>
      <w:r w:rsidRPr="00E61F2A">
        <w:br/>
      </w:r>
    </w:p>
    <w:p w14:paraId="7E659BB7" w14:textId="45D5C1F6" w:rsidR="00A3691C" w:rsidRPr="0001351E" w:rsidRDefault="00A3691C" w:rsidP="0001351E">
      <w:pPr>
        <w:pStyle w:val="Tittel"/>
        <w:rPr>
          <w:lang w:val="en-US"/>
        </w:rPr>
      </w:pPr>
      <w:proofErr w:type="spellStart"/>
      <w:r w:rsidRPr="0001351E">
        <w:rPr>
          <w:lang w:val="en-US"/>
        </w:rPr>
        <w:t>Vedlegg</w:t>
      </w:r>
      <w:proofErr w:type="spellEnd"/>
      <w:r w:rsidRPr="0001351E">
        <w:rPr>
          <w:lang w:val="en-US"/>
        </w:rPr>
        <w:t xml:space="preserve"> </w:t>
      </w:r>
      <w:r w:rsidR="00E61F2A">
        <w:rPr>
          <w:lang w:val="en-US"/>
        </w:rPr>
        <w:t>D</w:t>
      </w:r>
      <w:r w:rsidRPr="0001351E">
        <w:rPr>
          <w:lang w:val="en-US"/>
        </w:rPr>
        <w:br/>
        <w:t xml:space="preserve">Administrative </w:t>
      </w:r>
      <w:proofErr w:type="spellStart"/>
      <w:r w:rsidRPr="0001351E">
        <w:rPr>
          <w:lang w:val="en-US"/>
        </w:rPr>
        <w:t>bestemmelser</w:t>
      </w:r>
      <w:proofErr w:type="spellEnd"/>
      <w:r w:rsidR="0001351E">
        <w:rPr>
          <w:lang w:val="en-US"/>
        </w:rPr>
        <w:br/>
      </w:r>
    </w:p>
    <w:p w14:paraId="72527898" w14:textId="34729874" w:rsidR="0001351E" w:rsidRPr="0001351E" w:rsidRDefault="0001351E" w:rsidP="0001351E">
      <w:pPr>
        <w:pStyle w:val="Tittel"/>
        <w:rPr>
          <w:lang w:val="en-US"/>
        </w:rPr>
      </w:pPr>
      <w:r w:rsidRPr="0001351E">
        <w:rPr>
          <w:lang w:val="en-US"/>
        </w:rPr>
        <w:br w:type="page"/>
      </w:r>
    </w:p>
    <w:p w14:paraId="652EA53D" w14:textId="77777777" w:rsidR="00A3691C" w:rsidRPr="007C249B" w:rsidRDefault="00A3691C" w:rsidP="007C249B">
      <w:pPr>
        <w:sectPr w:rsidR="00A3691C" w:rsidRPr="007C249B" w:rsidSect="0001351E">
          <w:headerReference w:type="default" r:id="rId7"/>
          <w:footerReference w:type="default" r:id="rId8"/>
          <w:headerReference w:type="first" r:id="rId9"/>
          <w:type w:val="continuous"/>
          <w:pgSz w:w="11906" w:h="16838" w:code="9"/>
          <w:pgMar w:top="1417" w:right="1417" w:bottom="1417" w:left="1417" w:header="709" w:footer="708" w:gutter="0"/>
          <w:pgNumType w:start="1"/>
          <w:cols w:space="708"/>
          <w:titlePg/>
          <w:docGrid w:linePitch="299"/>
        </w:sectPr>
      </w:pPr>
    </w:p>
    <w:p w14:paraId="3D112E76" w14:textId="77777777" w:rsidR="003B4964" w:rsidRPr="007C249B" w:rsidRDefault="003B4964" w:rsidP="003B4964">
      <w:pPr>
        <w:pStyle w:val="Overskrift1"/>
      </w:pPr>
      <w:r w:rsidRPr="007C249B">
        <w:lastRenderedPageBreak/>
        <w:t>Rammeavtalens personell</w:t>
      </w:r>
    </w:p>
    <w:p w14:paraId="63E28B3F" w14:textId="62FFC53A" w:rsidR="00E61F2A" w:rsidRDefault="00E61F2A" w:rsidP="003B4964">
      <w:pPr>
        <w:pStyle w:val="Overskrift2"/>
        <w:ind w:left="576" w:hanging="576"/>
      </w:pPr>
      <w:r>
        <w:t xml:space="preserve">Partenes representanter </w:t>
      </w:r>
    </w:p>
    <w:p w14:paraId="37DBB899" w14:textId="77777777" w:rsidR="00E61F2A" w:rsidRPr="007C249B" w:rsidRDefault="00E61F2A" w:rsidP="00E61F2A">
      <w:r>
        <w:t xml:space="preserve">Alle henvendelser vedrørende denne rammeavtalen skal rettes til oppgitte kontaktpersoner angitt nedenfor. </w:t>
      </w:r>
      <w:r w:rsidRPr="007C249B">
        <w:t>Partene skal gjensidig orientere hverandre skriftlig om endring av kontaktperson.</w:t>
      </w:r>
    </w:p>
    <w:p w14:paraId="737A872F" w14:textId="3EA11B39" w:rsidR="00E61F2A" w:rsidRDefault="00E61F2A" w:rsidP="00E61F2A"/>
    <w:p w14:paraId="459E2B01" w14:textId="07ED931B" w:rsidR="00E61F2A" w:rsidRPr="00E61F2A" w:rsidRDefault="00E61F2A" w:rsidP="00E61F2A">
      <w:r>
        <w:t xml:space="preserve">Øvrige kontaktpersoner mellom Partene avtales ved den enkelte tildelingskontrakt. </w:t>
      </w:r>
    </w:p>
    <w:p w14:paraId="56FDEFD4" w14:textId="77777777" w:rsidR="003B4964" w:rsidRPr="007C249B" w:rsidRDefault="003B4964" w:rsidP="003B4964"/>
    <w:p w14:paraId="66E682A3" w14:textId="77777777" w:rsidR="003B4964" w:rsidRPr="007C249B" w:rsidRDefault="003B4964" w:rsidP="003B4964">
      <w:r w:rsidRPr="007C249B">
        <w:t xml:space="preserve">Partene har følgende godkjente kontaktpersoner: </w:t>
      </w:r>
    </w:p>
    <w:p w14:paraId="342E9343" w14:textId="77777777" w:rsidR="003B4964" w:rsidRPr="007C249B" w:rsidRDefault="003B4964" w:rsidP="003B4964"/>
    <w:p w14:paraId="79D44854" w14:textId="6CF6A940" w:rsidR="003B4964" w:rsidRPr="007C249B" w:rsidRDefault="003B4964" w:rsidP="003B4964">
      <w:r w:rsidRPr="007C249B">
        <w:t xml:space="preserve">For </w:t>
      </w:r>
      <w:r w:rsidR="00E61F2A">
        <w:t>Kunden</w:t>
      </w:r>
      <w:r w:rsidRPr="007C249B">
        <w:t xml:space="preserve">: </w:t>
      </w:r>
    </w:p>
    <w:p w14:paraId="5FE7BA4C" w14:textId="77777777" w:rsidR="003B4964" w:rsidRPr="007C249B" w:rsidRDefault="003B4964" w:rsidP="003B4964"/>
    <w:tbl>
      <w:tblPr>
        <w:tblStyle w:val="Tabellrutenett"/>
        <w:tblW w:w="0" w:type="auto"/>
        <w:tblInd w:w="675" w:type="dxa"/>
        <w:tblLook w:val="04A0" w:firstRow="1" w:lastRow="0" w:firstColumn="1" w:lastColumn="0" w:noHBand="0" w:noVBand="1"/>
      </w:tblPr>
      <w:tblGrid>
        <w:gridCol w:w="1530"/>
        <w:gridCol w:w="4849"/>
      </w:tblGrid>
      <w:tr w:rsidR="003B4964" w:rsidRPr="007C249B" w14:paraId="51C5393B" w14:textId="77777777" w:rsidTr="002F54F9">
        <w:tc>
          <w:tcPr>
            <w:tcW w:w="1530" w:type="dxa"/>
          </w:tcPr>
          <w:p w14:paraId="57E2D225" w14:textId="77777777" w:rsidR="003B4964" w:rsidRPr="007C249B" w:rsidRDefault="003B4964" w:rsidP="002F54F9">
            <w:r w:rsidRPr="007C249B">
              <w:t xml:space="preserve">Navn: </w:t>
            </w:r>
          </w:p>
        </w:tc>
        <w:tc>
          <w:tcPr>
            <w:tcW w:w="4849" w:type="dxa"/>
          </w:tcPr>
          <w:p w14:paraId="33A4BBCB" w14:textId="1F56F800" w:rsidR="003B4964" w:rsidRPr="007C249B" w:rsidRDefault="00271A78" w:rsidP="002F54F9">
            <w:r>
              <w:t>Snorre Alexander Sagvolden</w:t>
            </w:r>
          </w:p>
        </w:tc>
      </w:tr>
      <w:tr w:rsidR="003B4964" w:rsidRPr="007C249B" w14:paraId="2C39DF1A" w14:textId="77777777" w:rsidTr="002F54F9">
        <w:tc>
          <w:tcPr>
            <w:tcW w:w="1530" w:type="dxa"/>
          </w:tcPr>
          <w:p w14:paraId="16316826" w14:textId="77777777" w:rsidR="003B4964" w:rsidRPr="007C249B" w:rsidRDefault="003B4964" w:rsidP="002F54F9">
            <w:r w:rsidRPr="007C249B">
              <w:t xml:space="preserve">Stilling/tittel: </w:t>
            </w:r>
          </w:p>
        </w:tc>
        <w:tc>
          <w:tcPr>
            <w:tcW w:w="4849" w:type="dxa"/>
          </w:tcPr>
          <w:p w14:paraId="007539DF" w14:textId="39DAE0ED" w:rsidR="003B4964" w:rsidRPr="007C249B" w:rsidRDefault="00271A78" w:rsidP="002F54F9">
            <w:r>
              <w:t xml:space="preserve">Kontraktansvarlig </w:t>
            </w:r>
          </w:p>
        </w:tc>
      </w:tr>
      <w:tr w:rsidR="003B4964" w:rsidRPr="007C249B" w14:paraId="0D7CD096" w14:textId="77777777" w:rsidTr="002F54F9">
        <w:tc>
          <w:tcPr>
            <w:tcW w:w="1530" w:type="dxa"/>
          </w:tcPr>
          <w:p w14:paraId="4330C00A" w14:textId="77777777" w:rsidR="003B4964" w:rsidRPr="007C249B" w:rsidRDefault="003B4964" w:rsidP="002F54F9">
            <w:r w:rsidRPr="007C249B">
              <w:t xml:space="preserve">Telefon: </w:t>
            </w:r>
          </w:p>
        </w:tc>
        <w:tc>
          <w:tcPr>
            <w:tcW w:w="4849" w:type="dxa"/>
          </w:tcPr>
          <w:p w14:paraId="40440B93" w14:textId="59F3D805" w:rsidR="003B4964" w:rsidRPr="007C249B" w:rsidRDefault="00271A78" w:rsidP="002F54F9">
            <w:r>
              <w:t>+47 952 26 161/+47 638 08 153</w:t>
            </w:r>
          </w:p>
        </w:tc>
      </w:tr>
      <w:tr w:rsidR="003B4964" w:rsidRPr="007C249B" w14:paraId="329A926F" w14:textId="77777777" w:rsidTr="002F54F9">
        <w:tc>
          <w:tcPr>
            <w:tcW w:w="1530" w:type="dxa"/>
          </w:tcPr>
          <w:p w14:paraId="085AB73A" w14:textId="77777777" w:rsidR="003B4964" w:rsidRPr="007C249B" w:rsidRDefault="003B4964" w:rsidP="002F54F9">
            <w:r w:rsidRPr="007C249B">
              <w:t xml:space="preserve">E-post: </w:t>
            </w:r>
          </w:p>
        </w:tc>
        <w:tc>
          <w:tcPr>
            <w:tcW w:w="4849" w:type="dxa"/>
          </w:tcPr>
          <w:p w14:paraId="1B33F068" w14:textId="33E72408" w:rsidR="003B4964" w:rsidRPr="007C249B" w:rsidRDefault="004D0E1D" w:rsidP="002F54F9">
            <w:hyperlink r:id="rId10" w:history="1">
              <w:r w:rsidR="00271A78" w:rsidRPr="00224CCE">
                <w:rPr>
                  <w:rStyle w:val="Hyperkobling"/>
                </w:rPr>
                <w:t>snsagvolden@mil.no</w:t>
              </w:r>
            </w:hyperlink>
            <w:r w:rsidR="00271A78">
              <w:t xml:space="preserve"> </w:t>
            </w:r>
          </w:p>
        </w:tc>
      </w:tr>
    </w:tbl>
    <w:p w14:paraId="6EF07F31" w14:textId="77777777" w:rsidR="003B4964" w:rsidRPr="007C249B" w:rsidRDefault="003B4964" w:rsidP="003B4964"/>
    <w:p w14:paraId="1B4C76F6" w14:textId="77777777" w:rsidR="003B4964" w:rsidRPr="007C249B" w:rsidRDefault="003B4964" w:rsidP="003B4964">
      <w:r w:rsidRPr="007C249B">
        <w:t xml:space="preserve">For Leverandør: </w:t>
      </w:r>
    </w:p>
    <w:p w14:paraId="5F7C6E18" w14:textId="77777777" w:rsidR="003B4964" w:rsidRPr="007C249B" w:rsidRDefault="003B4964" w:rsidP="003B4964"/>
    <w:tbl>
      <w:tblPr>
        <w:tblStyle w:val="Tabellrutenett"/>
        <w:tblW w:w="0" w:type="auto"/>
        <w:tblInd w:w="675" w:type="dxa"/>
        <w:tblLook w:val="04A0" w:firstRow="1" w:lastRow="0" w:firstColumn="1" w:lastColumn="0" w:noHBand="0" w:noVBand="1"/>
      </w:tblPr>
      <w:tblGrid>
        <w:gridCol w:w="1530"/>
        <w:gridCol w:w="4849"/>
      </w:tblGrid>
      <w:tr w:rsidR="003B4964" w:rsidRPr="007C249B" w14:paraId="454103CB" w14:textId="77777777" w:rsidTr="002F54F9">
        <w:tc>
          <w:tcPr>
            <w:tcW w:w="1530" w:type="dxa"/>
          </w:tcPr>
          <w:p w14:paraId="4398676F" w14:textId="77777777" w:rsidR="003B4964" w:rsidRPr="007C249B" w:rsidRDefault="003B4964" w:rsidP="002F54F9">
            <w:r w:rsidRPr="007C249B">
              <w:t xml:space="preserve">Navn: </w:t>
            </w:r>
          </w:p>
        </w:tc>
        <w:tc>
          <w:tcPr>
            <w:tcW w:w="4849" w:type="dxa"/>
          </w:tcPr>
          <w:p w14:paraId="48C4E990" w14:textId="77777777" w:rsidR="003B4964" w:rsidRPr="007C249B" w:rsidRDefault="003B4964" w:rsidP="002F54F9"/>
        </w:tc>
      </w:tr>
      <w:tr w:rsidR="003B4964" w:rsidRPr="007C249B" w14:paraId="0071D9CD" w14:textId="77777777" w:rsidTr="002F54F9">
        <w:tc>
          <w:tcPr>
            <w:tcW w:w="1530" w:type="dxa"/>
          </w:tcPr>
          <w:p w14:paraId="6A3B4B59" w14:textId="77777777" w:rsidR="003B4964" w:rsidRPr="007C249B" w:rsidRDefault="003B4964" w:rsidP="002F54F9">
            <w:r w:rsidRPr="007C249B">
              <w:t xml:space="preserve">Stilling/tittel: </w:t>
            </w:r>
          </w:p>
        </w:tc>
        <w:tc>
          <w:tcPr>
            <w:tcW w:w="4849" w:type="dxa"/>
          </w:tcPr>
          <w:p w14:paraId="7FC695E8" w14:textId="77777777" w:rsidR="003B4964" w:rsidRPr="007C249B" w:rsidRDefault="003B4964" w:rsidP="002F54F9"/>
        </w:tc>
      </w:tr>
      <w:tr w:rsidR="003B4964" w:rsidRPr="007C249B" w14:paraId="34A92CC9" w14:textId="77777777" w:rsidTr="002F54F9">
        <w:tc>
          <w:tcPr>
            <w:tcW w:w="1530" w:type="dxa"/>
          </w:tcPr>
          <w:p w14:paraId="2ABD2BF8" w14:textId="77777777" w:rsidR="003B4964" w:rsidRPr="007C249B" w:rsidRDefault="003B4964" w:rsidP="002F54F9">
            <w:r w:rsidRPr="007C249B">
              <w:t xml:space="preserve">Telefon: </w:t>
            </w:r>
          </w:p>
        </w:tc>
        <w:tc>
          <w:tcPr>
            <w:tcW w:w="4849" w:type="dxa"/>
          </w:tcPr>
          <w:p w14:paraId="364CA02A" w14:textId="77777777" w:rsidR="003B4964" w:rsidRPr="007C249B" w:rsidRDefault="003B4964" w:rsidP="002F54F9"/>
        </w:tc>
      </w:tr>
      <w:tr w:rsidR="003B4964" w:rsidRPr="007C249B" w14:paraId="03F9A83D" w14:textId="77777777" w:rsidTr="002F54F9">
        <w:tc>
          <w:tcPr>
            <w:tcW w:w="1530" w:type="dxa"/>
          </w:tcPr>
          <w:p w14:paraId="5927DBC2" w14:textId="77777777" w:rsidR="003B4964" w:rsidRPr="007C249B" w:rsidRDefault="003B4964" w:rsidP="002F54F9">
            <w:r w:rsidRPr="007C249B">
              <w:t xml:space="preserve">E-post: </w:t>
            </w:r>
          </w:p>
        </w:tc>
        <w:tc>
          <w:tcPr>
            <w:tcW w:w="4849" w:type="dxa"/>
          </w:tcPr>
          <w:p w14:paraId="692678EA" w14:textId="77777777" w:rsidR="003B4964" w:rsidRPr="007C249B" w:rsidRDefault="003B4964" w:rsidP="002F54F9"/>
        </w:tc>
      </w:tr>
    </w:tbl>
    <w:p w14:paraId="1BB7EFF9" w14:textId="77777777" w:rsidR="003B4964" w:rsidRPr="007C249B" w:rsidRDefault="003B4964" w:rsidP="003B4964"/>
    <w:p w14:paraId="170A61E5" w14:textId="29CFB9B4" w:rsidR="003B4964" w:rsidRPr="007C249B" w:rsidRDefault="003B4964" w:rsidP="003B4964">
      <w:pPr>
        <w:pStyle w:val="Overskrift2"/>
        <w:ind w:left="576" w:hanging="576"/>
      </w:pPr>
      <w:r w:rsidRPr="007C249B">
        <w:t>Responstid</w:t>
      </w:r>
    </w:p>
    <w:p w14:paraId="045A39BB" w14:textId="77777777" w:rsidR="003B4964" w:rsidRPr="007C249B" w:rsidRDefault="003B4964" w:rsidP="003B4964">
      <w:r w:rsidRPr="007C249B">
        <w:t xml:space="preserve">Leverandørens kontaktperson og Leverandørens ressurser for teknisk kompetanse skal være tilgjengelig per telefon mellom kl. 0800 til kl. 1600 CET alle virkedager. </w:t>
      </w:r>
    </w:p>
    <w:p w14:paraId="14655C81" w14:textId="77777777" w:rsidR="003B4964" w:rsidRPr="007C249B" w:rsidRDefault="003B4964" w:rsidP="003B4964"/>
    <w:p w14:paraId="0F9A82BB" w14:textId="77777777" w:rsidR="003B4964" w:rsidRPr="007C249B" w:rsidRDefault="003B4964" w:rsidP="003B4964">
      <w:r w:rsidRPr="007C249B">
        <w:t xml:space="preserve">Henvendelser per e-post skal besvares av Leverandøren innen tre virkedager fra mottak. </w:t>
      </w:r>
    </w:p>
    <w:p w14:paraId="3595E673" w14:textId="77777777" w:rsidR="003B4964" w:rsidRPr="007C249B" w:rsidRDefault="003B4964" w:rsidP="003B4964">
      <w:pPr>
        <w:pStyle w:val="Overskrift1"/>
      </w:pPr>
      <w:r w:rsidRPr="007C249B">
        <w:t>Kommunikasjon og møter</w:t>
      </w:r>
    </w:p>
    <w:p w14:paraId="52B68B30" w14:textId="77777777" w:rsidR="003B4964" w:rsidRPr="007C249B" w:rsidRDefault="003B4964" w:rsidP="003B4964">
      <w:pPr>
        <w:pStyle w:val="Overskrift2"/>
        <w:ind w:left="576" w:hanging="576"/>
      </w:pPr>
      <w:r w:rsidRPr="007C249B">
        <w:t>Korrespondanse</w:t>
      </w:r>
    </w:p>
    <w:p w14:paraId="4006A03B" w14:textId="5235D161" w:rsidR="003B4964" w:rsidRPr="007C249B" w:rsidRDefault="003B4964" w:rsidP="003B4964">
      <w:r w:rsidRPr="007C249B">
        <w:t xml:space="preserve">All korrespondanse vedrørende Rammeavtalen </w:t>
      </w:r>
      <w:r w:rsidRPr="00771C47">
        <w:rPr>
          <w:b/>
          <w:bCs/>
        </w:rPr>
        <w:t>skal</w:t>
      </w:r>
      <w:r w:rsidRPr="00547A36">
        <w:t xml:space="preserve"> </w:t>
      </w:r>
      <w:r w:rsidRPr="007C249B">
        <w:t>merkes med gjeldende kontraktsnummer</w:t>
      </w:r>
      <w:r w:rsidR="00E61F2A">
        <w:t xml:space="preserve"> (46xxxxxxxx)</w:t>
      </w:r>
      <w:r w:rsidRPr="007C249B">
        <w:t>.</w:t>
      </w:r>
    </w:p>
    <w:p w14:paraId="593DD192" w14:textId="77777777" w:rsidR="003B4964" w:rsidRPr="007C249B" w:rsidRDefault="003B4964" w:rsidP="003B4964">
      <w:pPr>
        <w:pStyle w:val="Overskrift2"/>
        <w:ind w:left="576" w:hanging="576"/>
      </w:pPr>
      <w:r w:rsidRPr="007C249B">
        <w:t>Møte</w:t>
      </w:r>
    </w:p>
    <w:p w14:paraId="44D5A5D7" w14:textId="27F899C0" w:rsidR="003B4964" w:rsidRPr="007C249B" w:rsidRDefault="003B4964" w:rsidP="003B4964">
      <w:r w:rsidRPr="007C249B">
        <w:t xml:space="preserve">Det skal avholdes jevnlige statusmøter med fast agenda. Statusmøter skal som et minimum avholdes </w:t>
      </w:r>
      <w:r w:rsidR="00E61F2A">
        <w:t>årlig</w:t>
      </w:r>
      <w:r w:rsidRPr="007C249B">
        <w:t xml:space="preserve">. Møter skal avholdes i </w:t>
      </w:r>
      <w:r w:rsidR="00E61F2A">
        <w:t>Kundens</w:t>
      </w:r>
      <w:r w:rsidRPr="007C249B">
        <w:t xml:space="preserve"> lokaler med mindre noe annet er avtalt.</w:t>
      </w:r>
      <w:r w:rsidR="00E61F2A">
        <w:t xml:space="preserve"> Partene skal dekke sine egne kostnader i forbindelse med reisevirksomhet og møter. </w:t>
      </w:r>
    </w:p>
    <w:p w14:paraId="534808A3" w14:textId="77777777" w:rsidR="003B4964" w:rsidRPr="007C249B" w:rsidRDefault="003B4964" w:rsidP="003B4964"/>
    <w:p w14:paraId="0D00F693" w14:textId="072F31E5" w:rsidR="003B4964" w:rsidRPr="007C249B" w:rsidRDefault="003B4964" w:rsidP="003B4964">
      <w:r w:rsidRPr="007C249B">
        <w:t>I statusmøtene skal partene gjennomgå:</w:t>
      </w:r>
    </w:p>
    <w:p w14:paraId="790029BC" w14:textId="77777777" w:rsidR="003B4964" w:rsidRPr="007C249B" w:rsidRDefault="003B4964" w:rsidP="003B4964">
      <w:pPr>
        <w:pStyle w:val="Listeavsnitt"/>
        <w:numPr>
          <w:ilvl w:val="0"/>
          <w:numId w:val="4"/>
        </w:numPr>
      </w:pPr>
      <w:r w:rsidRPr="007C249B">
        <w:t>Omsetningsutvikling</w:t>
      </w:r>
    </w:p>
    <w:p w14:paraId="164E0451" w14:textId="77777777" w:rsidR="003B4964" w:rsidRPr="007C249B" w:rsidRDefault="003B4964" w:rsidP="003B4964">
      <w:pPr>
        <w:pStyle w:val="Listeavsnitt"/>
        <w:numPr>
          <w:ilvl w:val="0"/>
          <w:numId w:val="4"/>
        </w:numPr>
      </w:pPr>
      <w:r w:rsidRPr="007C249B">
        <w:t>Leveringsstatus</w:t>
      </w:r>
    </w:p>
    <w:p w14:paraId="4A084402" w14:textId="45B6F098" w:rsidR="003B4964" w:rsidRDefault="003B4964" w:rsidP="003B4964">
      <w:pPr>
        <w:pStyle w:val="Listeavsnitt"/>
        <w:numPr>
          <w:ilvl w:val="0"/>
          <w:numId w:val="4"/>
        </w:numPr>
      </w:pPr>
      <w:r w:rsidRPr="007C249B">
        <w:t>Avviksrapporter</w:t>
      </w:r>
      <w:r w:rsidR="00E61F2A">
        <w:t xml:space="preserve">, herunder manglende tilbudsinnlevering </w:t>
      </w:r>
    </w:p>
    <w:p w14:paraId="1638C2AD" w14:textId="658D3F9D" w:rsidR="00E61F2A" w:rsidRPr="007C249B" w:rsidRDefault="00E61F2A" w:rsidP="003B4964">
      <w:pPr>
        <w:pStyle w:val="Listeavsnitt"/>
        <w:numPr>
          <w:ilvl w:val="0"/>
          <w:numId w:val="4"/>
        </w:numPr>
      </w:pPr>
      <w:r>
        <w:t xml:space="preserve">Statistikker og andre rapporter </w:t>
      </w:r>
    </w:p>
    <w:p w14:paraId="23D35776" w14:textId="76CE6969" w:rsidR="003B4964" w:rsidRDefault="003B4964" w:rsidP="003B4964">
      <w:pPr>
        <w:pStyle w:val="Listeavsnitt"/>
        <w:numPr>
          <w:ilvl w:val="0"/>
          <w:numId w:val="4"/>
        </w:numPr>
      </w:pPr>
      <w:r w:rsidRPr="007C249B">
        <w:lastRenderedPageBreak/>
        <w:t>Evt. andre tilbakemeldinger</w:t>
      </w:r>
    </w:p>
    <w:p w14:paraId="67AED941" w14:textId="5B8E86B8" w:rsidR="00E61F2A" w:rsidRPr="007C249B" w:rsidRDefault="00E61F2A" w:rsidP="003B4964">
      <w:pPr>
        <w:pStyle w:val="Listeavsnitt"/>
        <w:numPr>
          <w:ilvl w:val="0"/>
          <w:numId w:val="4"/>
        </w:numPr>
      </w:pPr>
      <w:r>
        <w:t>Evt. videreutvikling av avtalen</w:t>
      </w:r>
    </w:p>
    <w:p w14:paraId="7DCF0056" w14:textId="77777777" w:rsidR="003B4964" w:rsidRPr="007C249B" w:rsidRDefault="003B4964" w:rsidP="003B4964"/>
    <w:p w14:paraId="094CE579" w14:textId="7884F877" w:rsidR="003B4964" w:rsidRPr="007C249B" w:rsidRDefault="00E61F2A" w:rsidP="003B4964">
      <w:r>
        <w:t>Kunden</w:t>
      </w:r>
      <w:r w:rsidR="003B4964" w:rsidRPr="007C249B">
        <w:t xml:space="preserve"> innkaller Leverandøren skriftlig til møter. Leverandøren kan innkalle dersom </w:t>
      </w:r>
      <w:r>
        <w:t>Kunden</w:t>
      </w:r>
      <w:r w:rsidR="003B4964" w:rsidRPr="007C249B">
        <w:t xml:space="preserve"> ikke innkaller til møter iht. avtalt møtefrekvens. Referat skal skrives av </w:t>
      </w:r>
      <w:r>
        <w:t>Leverandør</w:t>
      </w:r>
      <w:r w:rsidR="003B4964" w:rsidRPr="007C249B">
        <w:t xml:space="preserve"> og distribueres innen </w:t>
      </w:r>
      <w:r>
        <w:t>5 (</w:t>
      </w:r>
      <w:r w:rsidR="003B4964" w:rsidRPr="007C249B">
        <w:t>fem</w:t>
      </w:r>
      <w:r>
        <w:t>)</w:t>
      </w:r>
      <w:r w:rsidR="003B4964" w:rsidRPr="007C249B">
        <w:t xml:space="preserve"> virkedager, slik at </w:t>
      </w:r>
      <w:r>
        <w:t>Kunden</w:t>
      </w:r>
      <w:r w:rsidR="003B4964" w:rsidRPr="007C249B">
        <w:t xml:space="preserve"> kan komme med eventuelle tilbakemeldinger. Gir ikke </w:t>
      </w:r>
      <w:r>
        <w:t>Kunden</w:t>
      </w:r>
      <w:r w:rsidR="003B4964" w:rsidRPr="007C249B">
        <w:t xml:space="preserve"> tilbakemelding innen fem virkedager etter oversendelse, er møtereferatet å anse som godkjent.</w:t>
      </w:r>
      <w:r>
        <w:t xml:space="preserve"> Møtereferat skal oversendes Kunden etter at møtereferatet er å anse som godkjent. </w:t>
      </w:r>
    </w:p>
    <w:p w14:paraId="660BFABE" w14:textId="39CE3E48" w:rsidR="003B4964" w:rsidRPr="007C249B" w:rsidRDefault="00E61F2A" w:rsidP="003B4964">
      <w:pPr>
        <w:pStyle w:val="Overskrift1"/>
      </w:pPr>
      <w:r>
        <w:t>Statistikk</w:t>
      </w:r>
    </w:p>
    <w:p w14:paraId="72F83A57" w14:textId="6E2F8DCF" w:rsidR="00E61F2A" w:rsidRDefault="003B4964" w:rsidP="003B4964">
      <w:r w:rsidRPr="007C249B">
        <w:t xml:space="preserve">Leverandøren </w:t>
      </w:r>
      <w:r w:rsidR="00E61F2A">
        <w:t xml:space="preserve">er forpliktet til å holde en detaljert oversikt over alle avrop som gjøres under denne rammeavtalen. </w:t>
      </w:r>
    </w:p>
    <w:p w14:paraId="30A2925E" w14:textId="67D5EB86" w:rsidR="002C58CA" w:rsidRDefault="002C58CA" w:rsidP="003B4964"/>
    <w:p w14:paraId="14B9698B" w14:textId="0ADA5C40" w:rsidR="002C58CA" w:rsidRDefault="002C58CA" w:rsidP="003B4964">
      <w:r w:rsidRPr="002C58CA">
        <w:t>Leverandør skal ved statistikkføring benytte Kundens mal i Vedlegg D1 – Mal for statistikkføring. Kunden forbeholder seg retten til å endre malen ved behov.</w:t>
      </w:r>
    </w:p>
    <w:p w14:paraId="5EA43097" w14:textId="5BE8E97F" w:rsidR="00E61F2A" w:rsidRDefault="00E61F2A" w:rsidP="003B4964"/>
    <w:p w14:paraId="69D3A2AF" w14:textId="2C377B49" w:rsidR="00192794" w:rsidRDefault="00E61F2A" w:rsidP="003B4964">
      <w:r>
        <w:t xml:space="preserve">Leverandøren skal oversende statistikk </w:t>
      </w:r>
      <w:r w:rsidR="002C58CA">
        <w:t>i henhold til Kundens mal hvert halvår</w:t>
      </w:r>
      <w:r w:rsidR="00EE028F">
        <w:t xml:space="preserve"> </w:t>
      </w:r>
      <w:r w:rsidR="00293EFF">
        <w:t xml:space="preserve">de to første årene i avtaleperioden og hvert kvartal de to siste årene i avtaleperioden. </w:t>
      </w:r>
      <w:r w:rsidR="000A66DB">
        <w:t>Statistikken skal oversendes Kunden senest 10 (ti) kalenderdager etter utløpet av halvåret og kvartalet</w:t>
      </w:r>
      <w:r w:rsidR="00192794">
        <w:t xml:space="preserve">. </w:t>
      </w:r>
    </w:p>
    <w:p w14:paraId="7CD2DFEA" w14:textId="77777777" w:rsidR="00192794" w:rsidRDefault="00192794" w:rsidP="003B4964"/>
    <w:p w14:paraId="2BC455B7" w14:textId="300762E1" w:rsidR="00192794" w:rsidRDefault="00192794" w:rsidP="003B4964">
      <w:r>
        <w:t xml:space="preserve">For statistikk som i henhold til avsnittet over skal leveres i juli er fristen 10. august. </w:t>
      </w:r>
    </w:p>
    <w:p w14:paraId="721635E0" w14:textId="77777777" w:rsidR="00293EFF" w:rsidRPr="007C249B" w:rsidRDefault="00293EFF" w:rsidP="003B4964"/>
    <w:p w14:paraId="345ABB54" w14:textId="465F5B2B" w:rsidR="003B4964" w:rsidRDefault="003B4964" w:rsidP="003B4964">
      <w:r w:rsidRPr="007C249B">
        <w:t xml:space="preserve">Dersom </w:t>
      </w:r>
      <w:r w:rsidR="00E61F2A">
        <w:t>Kunden</w:t>
      </w:r>
      <w:r w:rsidRPr="007C249B">
        <w:t xml:space="preserve"> ønsker hyppigere statistikk, sammenligning med tidligere perioder eller annen detaljeringsgrad, skal Leverandøren tilby dette vederlagsfritt. Frist for å levere statistikk etter dette avsnitt er 15 </w:t>
      </w:r>
      <w:r w:rsidR="00E61F2A">
        <w:t xml:space="preserve">(femten) </w:t>
      </w:r>
      <w:r w:rsidRPr="007C249B">
        <w:t xml:space="preserve">kalenderdager fra forespørsel eller utløp av aktuelle periode, avhengig av hvilken frist som inntreffer senest. </w:t>
      </w:r>
    </w:p>
    <w:p w14:paraId="17F65770" w14:textId="1834762A" w:rsidR="00E61F2A" w:rsidRDefault="00E61F2A" w:rsidP="00E61F2A"/>
    <w:p w14:paraId="2FA5E1D4" w14:textId="31FE626F" w:rsidR="00E61F2A" w:rsidRDefault="00E61F2A" w:rsidP="00E61F2A">
      <w:r>
        <w:t xml:space="preserve">Dersom Leverandør mangler informasjon for å </w:t>
      </w:r>
      <w:r w:rsidR="002C58CA">
        <w:t>fylle ut Vedlegg D1 – Mal for statistikkføring</w:t>
      </w:r>
      <w:r>
        <w:t xml:space="preserve"> plikter Leverandøren å innhente informasjonen fra bestillende kunde. </w:t>
      </w:r>
    </w:p>
    <w:p w14:paraId="2E367AD0" w14:textId="7B12475D" w:rsidR="00E61F2A" w:rsidRDefault="00E61F2A" w:rsidP="00E61F2A"/>
    <w:p w14:paraId="0748B7C5" w14:textId="559EB0F6" w:rsidR="00E61F2A" w:rsidRDefault="00E61F2A" w:rsidP="00E61F2A">
      <w:r>
        <w:t xml:space="preserve">Det skal ikke tilkomme ekstra kostnader tilknyttet rapportering og statistikk. </w:t>
      </w:r>
    </w:p>
    <w:p w14:paraId="43F7BA76" w14:textId="11B92CB1" w:rsidR="00E61F2A" w:rsidRDefault="00E61F2A" w:rsidP="00E61F2A"/>
    <w:p w14:paraId="07F44464" w14:textId="7EB9C3CB" w:rsidR="00E61F2A" w:rsidRDefault="00E61F2A" w:rsidP="00E61F2A">
      <w:r>
        <w:t>Kunden har rett til innsyn i bakgrunnsmaterialet som ligger til grunn for rapporteringen</w:t>
      </w:r>
      <w:r w:rsidR="002C58CA">
        <w:t>.</w:t>
      </w:r>
    </w:p>
    <w:p w14:paraId="08A6AEFE" w14:textId="7D93FFBD" w:rsidR="00E61F2A" w:rsidRDefault="00E61F2A" w:rsidP="00E61F2A"/>
    <w:p w14:paraId="23AEDA94" w14:textId="09F8264B" w:rsidR="003C6325" w:rsidRDefault="00E61F2A" w:rsidP="00E61F2A">
      <w:r w:rsidRPr="002C58CA">
        <w:t xml:space="preserve">Dersom Leverandøren ikke oversender rapporten innen oppgitte frister representerer dette en forsinkelse i henhold til Generelle kontraktbestemmelser punkt </w:t>
      </w:r>
      <w:r w:rsidR="002C58CA" w:rsidRPr="002C58CA">
        <w:t>5</w:t>
      </w:r>
      <w:r w:rsidRPr="002C58CA">
        <w:t>.</w:t>
      </w:r>
      <w:r w:rsidR="002C58CA" w:rsidRPr="002C58CA">
        <w:t>3</w:t>
      </w:r>
      <w:r w:rsidRPr="002C58CA">
        <w:t>. Det</w:t>
      </w:r>
      <w:r>
        <w:t xml:space="preserve"> vil påløpe en bot på NOK 5000,- kalenderdagen forsinkelsen inntraff. Deretter påløper det dagbot på NOK 500,- per kalenderdag regnet fra og med kalenderdagen etter at forsinkelsen inntraff. Dagboten gjelder per rapport som skal leveres. Dagbøter løper inntil statistikk er levert eller i maksimalt 90 kalenderdager per rapport. </w:t>
      </w:r>
    </w:p>
    <w:p w14:paraId="1FCC8B2C" w14:textId="70494F75" w:rsidR="00BC1128" w:rsidRDefault="00BC1128" w:rsidP="00BC1128">
      <w:pPr>
        <w:pStyle w:val="Overskrift1"/>
      </w:pPr>
      <w:r>
        <w:t>Leverandørens personell</w:t>
      </w:r>
    </w:p>
    <w:p w14:paraId="4244C77C" w14:textId="61BBC83B" w:rsidR="00104A02" w:rsidRDefault="00FC63B5" w:rsidP="00104A02">
      <w:r>
        <w:t>Leverandørens personell skal</w:t>
      </w:r>
      <w:r w:rsidR="008C5E4D">
        <w:t xml:space="preserve"> holde et høyt faglig nivå</w:t>
      </w:r>
      <w:r w:rsidR="00C335A1">
        <w:t xml:space="preserve">. </w:t>
      </w:r>
    </w:p>
    <w:p w14:paraId="425F1834" w14:textId="77777777" w:rsidR="00C335A1" w:rsidRDefault="00C335A1" w:rsidP="00104A02"/>
    <w:p w14:paraId="3C033C5D" w14:textId="272E92CE" w:rsidR="00C335A1" w:rsidRDefault="00236D3D" w:rsidP="00104A02">
      <w:r>
        <w:t xml:space="preserve">Kunden forbeholder seg retten til å skifte ut det personell som Leverandøren tilbyr </w:t>
      </w:r>
      <w:r w:rsidR="00297D46">
        <w:t xml:space="preserve">i en gjenåpning (minikonkurranse) </w:t>
      </w:r>
      <w:r w:rsidR="009D3B35">
        <w:t xml:space="preserve">under avropets varighet </w:t>
      </w:r>
      <w:r w:rsidR="00297D46">
        <w:t xml:space="preserve">dersom det foreligger saklig grunn. </w:t>
      </w:r>
      <w:r w:rsidR="009D3B35">
        <w:t xml:space="preserve">Leverandøren skal i slikt tilfelle erstatte aktuelt personell uten ugrunnet opphold. </w:t>
      </w:r>
    </w:p>
    <w:p w14:paraId="0AC197E0" w14:textId="77777777" w:rsidR="009D3B35" w:rsidRDefault="009D3B35" w:rsidP="00104A02"/>
    <w:p w14:paraId="6326C1FE" w14:textId="240369B8" w:rsidR="009D3B35" w:rsidRDefault="009D3B35" w:rsidP="00104A02">
      <w:r>
        <w:t xml:space="preserve">Utskiftning av personell skal ikke påvirke leveransen eller påføre Kunden </w:t>
      </w:r>
      <w:r w:rsidR="004F53AC">
        <w:t xml:space="preserve">økte kostnader. </w:t>
      </w:r>
    </w:p>
    <w:p w14:paraId="35127A5E" w14:textId="77777777" w:rsidR="00BC1128" w:rsidRPr="00BC1128" w:rsidRDefault="00BC1128" w:rsidP="00BC1128"/>
    <w:p w14:paraId="3F78239C" w14:textId="77777777" w:rsidR="003B4964" w:rsidRPr="007C249B" w:rsidRDefault="003B4964" w:rsidP="003B4964">
      <w:pPr>
        <w:pStyle w:val="Overskrift1"/>
      </w:pPr>
      <w:r w:rsidRPr="007C249B">
        <w:t>Underleverandører</w:t>
      </w:r>
    </w:p>
    <w:p w14:paraId="7EFAE43F" w14:textId="77777777" w:rsidR="003B4964" w:rsidRPr="007C249B" w:rsidRDefault="003B4964" w:rsidP="003B4964">
      <w:pPr>
        <w:pStyle w:val="Overskrift2"/>
        <w:ind w:left="576" w:hanging="576"/>
      </w:pPr>
      <w:r w:rsidRPr="007C249B">
        <w:t>Oversikt</w:t>
      </w:r>
    </w:p>
    <w:p w14:paraId="7A133726" w14:textId="77777777" w:rsidR="003B4964" w:rsidRPr="007C249B" w:rsidRDefault="003B4964" w:rsidP="003B4964">
      <w:pPr>
        <w:keepNext/>
      </w:pPr>
      <w:r w:rsidRPr="007C249B">
        <w:t>Leverandøren vil i gjennomføringen av Rammeavtalen benytte følgende underleverandører:</w:t>
      </w:r>
    </w:p>
    <w:p w14:paraId="4E37AD28" w14:textId="77777777" w:rsidR="003B4964" w:rsidRPr="007C249B" w:rsidRDefault="003B4964" w:rsidP="003B4964">
      <w:pPr>
        <w:keepNext/>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842"/>
        <w:gridCol w:w="3402"/>
      </w:tblGrid>
      <w:tr w:rsidR="003B4964" w:rsidRPr="007C249B" w14:paraId="44325A45" w14:textId="77777777" w:rsidTr="002F54F9">
        <w:trPr>
          <w:trHeight w:val="261"/>
          <w:tblHeader/>
        </w:trPr>
        <w:tc>
          <w:tcPr>
            <w:tcW w:w="3828" w:type="dxa"/>
            <w:tcBorders>
              <w:bottom w:val="single" w:sz="12" w:space="0" w:color="auto"/>
            </w:tcBorders>
            <w:shd w:val="clear" w:color="auto" w:fill="D9D9D9" w:themeFill="background1" w:themeFillShade="D9"/>
          </w:tcPr>
          <w:p w14:paraId="48FAB737" w14:textId="77777777" w:rsidR="003B4964" w:rsidRPr="007C249B" w:rsidRDefault="003B4964" w:rsidP="002F54F9">
            <w:pPr>
              <w:keepNext/>
              <w:rPr>
                <w:rFonts w:cs="Arial"/>
                <w:b/>
                <w:bCs/>
              </w:rPr>
            </w:pPr>
            <w:r w:rsidRPr="007C249B">
              <w:rPr>
                <w:rFonts w:cs="Arial"/>
                <w:b/>
                <w:bCs/>
              </w:rPr>
              <w:t>Navn</w:t>
            </w:r>
          </w:p>
        </w:tc>
        <w:tc>
          <w:tcPr>
            <w:tcW w:w="1842" w:type="dxa"/>
            <w:tcBorders>
              <w:bottom w:val="single" w:sz="12" w:space="0" w:color="auto"/>
            </w:tcBorders>
            <w:shd w:val="clear" w:color="auto" w:fill="D9D9D9" w:themeFill="background1" w:themeFillShade="D9"/>
          </w:tcPr>
          <w:p w14:paraId="55539118" w14:textId="77777777" w:rsidR="003B4964" w:rsidRPr="007C249B" w:rsidRDefault="003B4964" w:rsidP="002F54F9">
            <w:pPr>
              <w:keepNext/>
              <w:rPr>
                <w:rFonts w:cs="Arial"/>
                <w:b/>
                <w:bCs/>
              </w:rPr>
            </w:pPr>
            <w:proofErr w:type="spellStart"/>
            <w:r w:rsidRPr="007C249B">
              <w:rPr>
                <w:rFonts w:cs="Arial"/>
                <w:b/>
                <w:bCs/>
              </w:rPr>
              <w:t>Organisasjonsnr</w:t>
            </w:r>
            <w:proofErr w:type="spellEnd"/>
            <w:r w:rsidRPr="007C249B">
              <w:rPr>
                <w:rFonts w:cs="Arial"/>
                <w:b/>
                <w:bCs/>
              </w:rPr>
              <w:t>.</w:t>
            </w:r>
          </w:p>
        </w:tc>
        <w:tc>
          <w:tcPr>
            <w:tcW w:w="3402" w:type="dxa"/>
            <w:tcBorders>
              <w:bottom w:val="single" w:sz="12" w:space="0" w:color="auto"/>
            </w:tcBorders>
            <w:shd w:val="clear" w:color="auto" w:fill="D9D9D9" w:themeFill="background1" w:themeFillShade="D9"/>
          </w:tcPr>
          <w:p w14:paraId="01F236F1" w14:textId="77777777" w:rsidR="003B4964" w:rsidRPr="007C249B" w:rsidRDefault="003B4964" w:rsidP="002F54F9">
            <w:pPr>
              <w:keepNext/>
              <w:rPr>
                <w:rFonts w:cs="Arial"/>
                <w:b/>
                <w:bCs/>
              </w:rPr>
            </w:pPr>
            <w:r w:rsidRPr="007C249B">
              <w:rPr>
                <w:rFonts w:cs="Arial"/>
                <w:b/>
                <w:bCs/>
              </w:rPr>
              <w:t>Leveranseområde</w:t>
            </w:r>
          </w:p>
        </w:tc>
      </w:tr>
      <w:tr w:rsidR="003B4964" w:rsidRPr="007C249B" w14:paraId="36F4B7A3" w14:textId="77777777" w:rsidTr="002F54F9">
        <w:trPr>
          <w:trHeight w:val="251"/>
        </w:trPr>
        <w:tc>
          <w:tcPr>
            <w:tcW w:w="3828" w:type="dxa"/>
            <w:tcBorders>
              <w:top w:val="nil"/>
            </w:tcBorders>
          </w:tcPr>
          <w:p w14:paraId="5ABDF50A" w14:textId="77777777" w:rsidR="003B4964" w:rsidRPr="007C249B" w:rsidRDefault="003B4964" w:rsidP="002F54F9"/>
        </w:tc>
        <w:tc>
          <w:tcPr>
            <w:tcW w:w="1842" w:type="dxa"/>
            <w:tcBorders>
              <w:top w:val="nil"/>
            </w:tcBorders>
          </w:tcPr>
          <w:p w14:paraId="446E67A9" w14:textId="77777777" w:rsidR="003B4964" w:rsidRPr="007C249B" w:rsidRDefault="003B4964" w:rsidP="002F54F9"/>
        </w:tc>
        <w:tc>
          <w:tcPr>
            <w:tcW w:w="3402" w:type="dxa"/>
            <w:tcBorders>
              <w:top w:val="nil"/>
            </w:tcBorders>
          </w:tcPr>
          <w:p w14:paraId="5A8B8EDE" w14:textId="77777777" w:rsidR="003B4964" w:rsidRPr="007C249B" w:rsidRDefault="003B4964" w:rsidP="002F54F9"/>
        </w:tc>
      </w:tr>
      <w:tr w:rsidR="003B4964" w:rsidRPr="007C249B" w14:paraId="0F3D4940" w14:textId="77777777" w:rsidTr="002F54F9">
        <w:trPr>
          <w:trHeight w:val="261"/>
        </w:trPr>
        <w:tc>
          <w:tcPr>
            <w:tcW w:w="3828" w:type="dxa"/>
            <w:tcBorders>
              <w:top w:val="nil"/>
            </w:tcBorders>
          </w:tcPr>
          <w:p w14:paraId="6535ABA6" w14:textId="77777777" w:rsidR="003B4964" w:rsidRPr="007C249B" w:rsidRDefault="003B4964" w:rsidP="002F54F9"/>
        </w:tc>
        <w:tc>
          <w:tcPr>
            <w:tcW w:w="1842" w:type="dxa"/>
            <w:tcBorders>
              <w:top w:val="nil"/>
            </w:tcBorders>
          </w:tcPr>
          <w:p w14:paraId="5706EB6D" w14:textId="77777777" w:rsidR="003B4964" w:rsidRPr="007C249B" w:rsidRDefault="003B4964" w:rsidP="002F54F9"/>
        </w:tc>
        <w:tc>
          <w:tcPr>
            <w:tcW w:w="3402" w:type="dxa"/>
            <w:tcBorders>
              <w:top w:val="nil"/>
            </w:tcBorders>
          </w:tcPr>
          <w:p w14:paraId="3F82928F" w14:textId="77777777" w:rsidR="003B4964" w:rsidRPr="007C249B" w:rsidRDefault="003B4964" w:rsidP="002F54F9"/>
        </w:tc>
      </w:tr>
      <w:tr w:rsidR="003B4964" w:rsidRPr="007C249B" w14:paraId="57EC72B2" w14:textId="77777777" w:rsidTr="002F54F9">
        <w:trPr>
          <w:trHeight w:val="251"/>
        </w:trPr>
        <w:tc>
          <w:tcPr>
            <w:tcW w:w="3828" w:type="dxa"/>
          </w:tcPr>
          <w:p w14:paraId="3D2FD2CC" w14:textId="77777777" w:rsidR="003B4964" w:rsidRPr="007C249B" w:rsidRDefault="003B4964" w:rsidP="002F54F9"/>
        </w:tc>
        <w:tc>
          <w:tcPr>
            <w:tcW w:w="1842" w:type="dxa"/>
          </w:tcPr>
          <w:p w14:paraId="6EB6BEF0" w14:textId="77777777" w:rsidR="003B4964" w:rsidRPr="007C249B" w:rsidRDefault="003B4964" w:rsidP="002F54F9"/>
        </w:tc>
        <w:tc>
          <w:tcPr>
            <w:tcW w:w="3402" w:type="dxa"/>
          </w:tcPr>
          <w:p w14:paraId="73C7ED6D" w14:textId="77777777" w:rsidR="003B4964" w:rsidRPr="007C249B" w:rsidRDefault="003B4964" w:rsidP="002F54F9"/>
        </w:tc>
      </w:tr>
    </w:tbl>
    <w:p w14:paraId="24F8F97F" w14:textId="77777777" w:rsidR="003B4964" w:rsidRPr="007C249B" w:rsidRDefault="003B4964" w:rsidP="003B4964">
      <w:pPr>
        <w:pStyle w:val="Overskrift2"/>
        <w:ind w:left="576" w:hanging="576"/>
      </w:pPr>
      <w:r w:rsidRPr="007C249B">
        <w:t>Navn og kontaktopplysninger</w:t>
      </w:r>
    </w:p>
    <w:p w14:paraId="7E884703" w14:textId="77777777" w:rsidR="003B4964" w:rsidRPr="007C249B" w:rsidRDefault="003B4964" w:rsidP="003B4964">
      <w:pPr>
        <w:keepNext/>
      </w:pPr>
      <w:r w:rsidRPr="007C249B">
        <w:t>Navn og kontaktopplysninger til den enkelte underleverandør fremgår nedenfor.</w:t>
      </w:r>
    </w:p>
    <w:p w14:paraId="4D19420A" w14:textId="77777777" w:rsidR="003B4964" w:rsidRPr="007C249B" w:rsidRDefault="003B4964" w:rsidP="003B4964">
      <w:pPr>
        <w:keepNext/>
      </w:pPr>
    </w:p>
    <w:tbl>
      <w:tblPr>
        <w:tblStyle w:val="Tabellrutenett"/>
        <w:tblW w:w="0" w:type="auto"/>
        <w:tblInd w:w="108" w:type="dxa"/>
        <w:tblLook w:val="04A0" w:firstRow="1" w:lastRow="0" w:firstColumn="1" w:lastColumn="0" w:noHBand="0" w:noVBand="1"/>
      </w:tblPr>
      <w:tblGrid>
        <w:gridCol w:w="1839"/>
        <w:gridCol w:w="7115"/>
      </w:tblGrid>
      <w:tr w:rsidR="003B4964" w:rsidRPr="007C249B" w14:paraId="7F551F17" w14:textId="77777777" w:rsidTr="002F54F9">
        <w:tc>
          <w:tcPr>
            <w:tcW w:w="1843" w:type="dxa"/>
            <w:shd w:val="clear" w:color="auto" w:fill="D9D9D9" w:themeFill="background1" w:themeFillShade="D9"/>
          </w:tcPr>
          <w:p w14:paraId="5D074E86" w14:textId="77777777" w:rsidR="003B4964" w:rsidRPr="007C249B" w:rsidRDefault="003B4964" w:rsidP="002F54F9">
            <w:pPr>
              <w:keepNext/>
              <w:rPr>
                <w:b/>
              </w:rPr>
            </w:pPr>
            <w:r w:rsidRPr="007C249B">
              <w:rPr>
                <w:b/>
              </w:rPr>
              <w:t>Navn</w:t>
            </w:r>
          </w:p>
        </w:tc>
        <w:tc>
          <w:tcPr>
            <w:tcW w:w="7229" w:type="dxa"/>
          </w:tcPr>
          <w:p w14:paraId="7C5C6329" w14:textId="77777777" w:rsidR="003B4964" w:rsidRPr="007C249B" w:rsidRDefault="003B4964" w:rsidP="002F54F9">
            <w:pPr>
              <w:keepNext/>
            </w:pPr>
          </w:p>
        </w:tc>
      </w:tr>
      <w:tr w:rsidR="003B4964" w:rsidRPr="007C249B" w14:paraId="179B220A" w14:textId="77777777" w:rsidTr="002F54F9">
        <w:tc>
          <w:tcPr>
            <w:tcW w:w="1843" w:type="dxa"/>
            <w:shd w:val="clear" w:color="auto" w:fill="D9D9D9" w:themeFill="background1" w:themeFillShade="D9"/>
          </w:tcPr>
          <w:p w14:paraId="7F96B7A7" w14:textId="77777777" w:rsidR="003B4964" w:rsidRPr="007C249B" w:rsidRDefault="003B4964" w:rsidP="002F54F9">
            <w:pPr>
              <w:keepNext/>
              <w:rPr>
                <w:b/>
              </w:rPr>
            </w:pPr>
            <w:r w:rsidRPr="007C249B">
              <w:rPr>
                <w:b/>
              </w:rPr>
              <w:t>Kontaktperson</w:t>
            </w:r>
          </w:p>
        </w:tc>
        <w:tc>
          <w:tcPr>
            <w:tcW w:w="7229" w:type="dxa"/>
          </w:tcPr>
          <w:p w14:paraId="54107D13" w14:textId="77777777" w:rsidR="003B4964" w:rsidRPr="007C249B" w:rsidRDefault="003B4964" w:rsidP="002F54F9">
            <w:pPr>
              <w:keepNext/>
            </w:pPr>
          </w:p>
        </w:tc>
      </w:tr>
      <w:tr w:rsidR="003B4964" w:rsidRPr="007C249B" w14:paraId="54858758" w14:textId="77777777" w:rsidTr="002F54F9">
        <w:tc>
          <w:tcPr>
            <w:tcW w:w="1843" w:type="dxa"/>
            <w:shd w:val="clear" w:color="auto" w:fill="D9D9D9" w:themeFill="background1" w:themeFillShade="D9"/>
          </w:tcPr>
          <w:p w14:paraId="35758ED5" w14:textId="77777777" w:rsidR="003B4964" w:rsidRPr="007C249B" w:rsidRDefault="003B4964" w:rsidP="002F54F9">
            <w:pPr>
              <w:keepNext/>
              <w:rPr>
                <w:b/>
              </w:rPr>
            </w:pPr>
            <w:r w:rsidRPr="007C249B">
              <w:rPr>
                <w:b/>
              </w:rPr>
              <w:t>Telefon</w:t>
            </w:r>
          </w:p>
        </w:tc>
        <w:tc>
          <w:tcPr>
            <w:tcW w:w="7229" w:type="dxa"/>
          </w:tcPr>
          <w:p w14:paraId="79F559DE" w14:textId="77777777" w:rsidR="003B4964" w:rsidRPr="007C249B" w:rsidRDefault="003B4964" w:rsidP="002F54F9">
            <w:pPr>
              <w:keepNext/>
            </w:pPr>
          </w:p>
        </w:tc>
      </w:tr>
      <w:tr w:rsidR="003B4964" w:rsidRPr="007C249B" w14:paraId="35082AC7" w14:textId="77777777" w:rsidTr="002F54F9">
        <w:trPr>
          <w:trHeight w:val="301"/>
        </w:trPr>
        <w:tc>
          <w:tcPr>
            <w:tcW w:w="1843" w:type="dxa"/>
            <w:shd w:val="clear" w:color="auto" w:fill="D9D9D9" w:themeFill="background1" w:themeFillShade="D9"/>
          </w:tcPr>
          <w:p w14:paraId="21A611D0" w14:textId="77777777" w:rsidR="003B4964" w:rsidRPr="007C249B" w:rsidRDefault="003B4964" w:rsidP="002F54F9">
            <w:pPr>
              <w:rPr>
                <w:b/>
              </w:rPr>
            </w:pPr>
            <w:r w:rsidRPr="007C249B">
              <w:rPr>
                <w:b/>
              </w:rPr>
              <w:t>E-post</w:t>
            </w:r>
          </w:p>
        </w:tc>
        <w:tc>
          <w:tcPr>
            <w:tcW w:w="7229" w:type="dxa"/>
          </w:tcPr>
          <w:p w14:paraId="7B06200A" w14:textId="77777777" w:rsidR="003B4964" w:rsidRPr="007C249B" w:rsidRDefault="003B4964" w:rsidP="002F54F9"/>
        </w:tc>
      </w:tr>
    </w:tbl>
    <w:p w14:paraId="155DD39C" w14:textId="77777777" w:rsidR="003B4964" w:rsidRPr="007C249B" w:rsidRDefault="003B4964" w:rsidP="003B4964"/>
    <w:tbl>
      <w:tblPr>
        <w:tblStyle w:val="Tabellrutenett"/>
        <w:tblW w:w="0" w:type="auto"/>
        <w:tblInd w:w="108" w:type="dxa"/>
        <w:tblLook w:val="04A0" w:firstRow="1" w:lastRow="0" w:firstColumn="1" w:lastColumn="0" w:noHBand="0" w:noVBand="1"/>
      </w:tblPr>
      <w:tblGrid>
        <w:gridCol w:w="1839"/>
        <w:gridCol w:w="7115"/>
      </w:tblGrid>
      <w:tr w:rsidR="003B4964" w:rsidRPr="007C249B" w14:paraId="718C8A7B" w14:textId="77777777" w:rsidTr="002F54F9">
        <w:tc>
          <w:tcPr>
            <w:tcW w:w="1843" w:type="dxa"/>
            <w:shd w:val="clear" w:color="auto" w:fill="D9D9D9" w:themeFill="background1" w:themeFillShade="D9"/>
          </w:tcPr>
          <w:p w14:paraId="4B8BCDCE" w14:textId="77777777" w:rsidR="003B4964" w:rsidRPr="007C249B" w:rsidRDefault="003B4964" w:rsidP="002F54F9">
            <w:pPr>
              <w:keepNext/>
              <w:rPr>
                <w:b/>
              </w:rPr>
            </w:pPr>
            <w:r w:rsidRPr="007C249B">
              <w:rPr>
                <w:b/>
              </w:rPr>
              <w:t>Navn</w:t>
            </w:r>
          </w:p>
        </w:tc>
        <w:tc>
          <w:tcPr>
            <w:tcW w:w="7229" w:type="dxa"/>
          </w:tcPr>
          <w:p w14:paraId="4D633246" w14:textId="77777777" w:rsidR="003B4964" w:rsidRPr="007C249B" w:rsidRDefault="003B4964" w:rsidP="002F54F9">
            <w:pPr>
              <w:keepNext/>
            </w:pPr>
          </w:p>
        </w:tc>
      </w:tr>
      <w:tr w:rsidR="003B4964" w:rsidRPr="007C249B" w14:paraId="307612C3" w14:textId="77777777" w:rsidTr="002F54F9">
        <w:tc>
          <w:tcPr>
            <w:tcW w:w="1843" w:type="dxa"/>
            <w:shd w:val="clear" w:color="auto" w:fill="D9D9D9" w:themeFill="background1" w:themeFillShade="D9"/>
          </w:tcPr>
          <w:p w14:paraId="37A995D5" w14:textId="77777777" w:rsidR="003B4964" w:rsidRPr="007C249B" w:rsidRDefault="003B4964" w:rsidP="002F54F9">
            <w:pPr>
              <w:keepNext/>
              <w:rPr>
                <w:b/>
              </w:rPr>
            </w:pPr>
            <w:r w:rsidRPr="007C249B">
              <w:rPr>
                <w:b/>
              </w:rPr>
              <w:t>Kontaktperson</w:t>
            </w:r>
          </w:p>
        </w:tc>
        <w:tc>
          <w:tcPr>
            <w:tcW w:w="7229" w:type="dxa"/>
          </w:tcPr>
          <w:p w14:paraId="7FE5DDAC" w14:textId="77777777" w:rsidR="003B4964" w:rsidRPr="007C249B" w:rsidRDefault="003B4964" w:rsidP="002F54F9">
            <w:pPr>
              <w:keepNext/>
            </w:pPr>
          </w:p>
        </w:tc>
      </w:tr>
      <w:tr w:rsidR="003B4964" w:rsidRPr="007C249B" w14:paraId="3A05E25A" w14:textId="77777777" w:rsidTr="002F54F9">
        <w:tc>
          <w:tcPr>
            <w:tcW w:w="1843" w:type="dxa"/>
            <w:shd w:val="clear" w:color="auto" w:fill="D9D9D9" w:themeFill="background1" w:themeFillShade="D9"/>
          </w:tcPr>
          <w:p w14:paraId="3CBA7F4F" w14:textId="77777777" w:rsidR="003B4964" w:rsidRPr="007C249B" w:rsidRDefault="003B4964" w:rsidP="002F54F9">
            <w:pPr>
              <w:keepNext/>
              <w:rPr>
                <w:b/>
              </w:rPr>
            </w:pPr>
            <w:r w:rsidRPr="007C249B">
              <w:rPr>
                <w:b/>
              </w:rPr>
              <w:t>Telefon</w:t>
            </w:r>
          </w:p>
        </w:tc>
        <w:tc>
          <w:tcPr>
            <w:tcW w:w="7229" w:type="dxa"/>
          </w:tcPr>
          <w:p w14:paraId="59B2C394" w14:textId="77777777" w:rsidR="003B4964" w:rsidRPr="007C249B" w:rsidRDefault="003B4964" w:rsidP="002F54F9">
            <w:pPr>
              <w:keepNext/>
            </w:pPr>
          </w:p>
        </w:tc>
      </w:tr>
      <w:tr w:rsidR="003B4964" w:rsidRPr="007C249B" w14:paraId="70DC56C3" w14:textId="77777777" w:rsidTr="002F54F9">
        <w:tc>
          <w:tcPr>
            <w:tcW w:w="1843" w:type="dxa"/>
            <w:shd w:val="clear" w:color="auto" w:fill="D9D9D9" w:themeFill="background1" w:themeFillShade="D9"/>
          </w:tcPr>
          <w:p w14:paraId="0EC96B84" w14:textId="77777777" w:rsidR="003B4964" w:rsidRPr="007C249B" w:rsidRDefault="003B4964" w:rsidP="002F54F9">
            <w:pPr>
              <w:rPr>
                <w:b/>
              </w:rPr>
            </w:pPr>
            <w:r w:rsidRPr="007C249B">
              <w:rPr>
                <w:b/>
              </w:rPr>
              <w:t>E-post</w:t>
            </w:r>
          </w:p>
        </w:tc>
        <w:tc>
          <w:tcPr>
            <w:tcW w:w="7229" w:type="dxa"/>
          </w:tcPr>
          <w:p w14:paraId="602E721B" w14:textId="77777777" w:rsidR="003B4964" w:rsidRPr="007C249B" w:rsidRDefault="003B4964" w:rsidP="002F54F9"/>
        </w:tc>
      </w:tr>
    </w:tbl>
    <w:p w14:paraId="4FF978B1" w14:textId="77777777" w:rsidR="003B4964" w:rsidRPr="007C249B" w:rsidRDefault="003B4964" w:rsidP="003B4964"/>
    <w:tbl>
      <w:tblPr>
        <w:tblStyle w:val="Tabellrutenett"/>
        <w:tblW w:w="0" w:type="auto"/>
        <w:tblInd w:w="108" w:type="dxa"/>
        <w:tblLook w:val="04A0" w:firstRow="1" w:lastRow="0" w:firstColumn="1" w:lastColumn="0" w:noHBand="0" w:noVBand="1"/>
      </w:tblPr>
      <w:tblGrid>
        <w:gridCol w:w="1839"/>
        <w:gridCol w:w="7115"/>
      </w:tblGrid>
      <w:tr w:rsidR="003B4964" w:rsidRPr="007C249B" w14:paraId="23F3752B" w14:textId="77777777" w:rsidTr="002F54F9">
        <w:tc>
          <w:tcPr>
            <w:tcW w:w="1843" w:type="dxa"/>
            <w:shd w:val="clear" w:color="auto" w:fill="D9D9D9" w:themeFill="background1" w:themeFillShade="D9"/>
          </w:tcPr>
          <w:p w14:paraId="3097EFE6" w14:textId="77777777" w:rsidR="003B4964" w:rsidRPr="007C249B" w:rsidRDefault="003B4964" w:rsidP="002F54F9">
            <w:pPr>
              <w:keepNext/>
              <w:rPr>
                <w:b/>
              </w:rPr>
            </w:pPr>
            <w:r w:rsidRPr="007C249B">
              <w:rPr>
                <w:b/>
              </w:rPr>
              <w:t>Navn</w:t>
            </w:r>
          </w:p>
        </w:tc>
        <w:tc>
          <w:tcPr>
            <w:tcW w:w="7229" w:type="dxa"/>
          </w:tcPr>
          <w:p w14:paraId="4FDB1CFA" w14:textId="77777777" w:rsidR="003B4964" w:rsidRPr="007C249B" w:rsidRDefault="003B4964" w:rsidP="002F54F9">
            <w:pPr>
              <w:keepNext/>
            </w:pPr>
          </w:p>
        </w:tc>
      </w:tr>
      <w:tr w:rsidR="003B4964" w:rsidRPr="007C249B" w14:paraId="24CE5EA0" w14:textId="77777777" w:rsidTr="002F54F9">
        <w:tc>
          <w:tcPr>
            <w:tcW w:w="1843" w:type="dxa"/>
            <w:shd w:val="clear" w:color="auto" w:fill="D9D9D9" w:themeFill="background1" w:themeFillShade="D9"/>
          </w:tcPr>
          <w:p w14:paraId="4DE2BE00" w14:textId="77777777" w:rsidR="003B4964" w:rsidRPr="007C249B" w:rsidRDefault="003B4964" w:rsidP="002F54F9">
            <w:pPr>
              <w:keepNext/>
              <w:rPr>
                <w:b/>
              </w:rPr>
            </w:pPr>
            <w:r w:rsidRPr="007C249B">
              <w:rPr>
                <w:b/>
              </w:rPr>
              <w:t>Kontaktperson</w:t>
            </w:r>
          </w:p>
        </w:tc>
        <w:tc>
          <w:tcPr>
            <w:tcW w:w="7229" w:type="dxa"/>
          </w:tcPr>
          <w:p w14:paraId="0E9FD581" w14:textId="77777777" w:rsidR="003B4964" w:rsidRPr="007C249B" w:rsidRDefault="003B4964" w:rsidP="002F54F9">
            <w:pPr>
              <w:keepNext/>
            </w:pPr>
          </w:p>
        </w:tc>
      </w:tr>
      <w:tr w:rsidR="003B4964" w:rsidRPr="007C249B" w14:paraId="5F95754D" w14:textId="77777777" w:rsidTr="002F54F9">
        <w:tc>
          <w:tcPr>
            <w:tcW w:w="1843" w:type="dxa"/>
            <w:shd w:val="clear" w:color="auto" w:fill="D9D9D9" w:themeFill="background1" w:themeFillShade="D9"/>
          </w:tcPr>
          <w:p w14:paraId="1C10F2C6" w14:textId="77777777" w:rsidR="003B4964" w:rsidRPr="007C249B" w:rsidRDefault="003B4964" w:rsidP="002F54F9">
            <w:pPr>
              <w:keepNext/>
              <w:rPr>
                <w:b/>
              </w:rPr>
            </w:pPr>
            <w:r w:rsidRPr="007C249B">
              <w:rPr>
                <w:b/>
              </w:rPr>
              <w:t>Telefon</w:t>
            </w:r>
          </w:p>
        </w:tc>
        <w:tc>
          <w:tcPr>
            <w:tcW w:w="7229" w:type="dxa"/>
          </w:tcPr>
          <w:p w14:paraId="513E56D1" w14:textId="77777777" w:rsidR="003B4964" w:rsidRPr="007C249B" w:rsidRDefault="003B4964" w:rsidP="002F54F9">
            <w:pPr>
              <w:keepNext/>
            </w:pPr>
          </w:p>
        </w:tc>
      </w:tr>
      <w:tr w:rsidR="003B4964" w:rsidRPr="007C249B" w14:paraId="472DABA7" w14:textId="77777777" w:rsidTr="002F54F9">
        <w:tc>
          <w:tcPr>
            <w:tcW w:w="1843" w:type="dxa"/>
            <w:shd w:val="clear" w:color="auto" w:fill="D9D9D9" w:themeFill="background1" w:themeFillShade="D9"/>
          </w:tcPr>
          <w:p w14:paraId="03C201F6" w14:textId="77777777" w:rsidR="003B4964" w:rsidRPr="007C249B" w:rsidRDefault="003B4964" w:rsidP="002F54F9">
            <w:pPr>
              <w:rPr>
                <w:b/>
              </w:rPr>
            </w:pPr>
            <w:r w:rsidRPr="007C249B">
              <w:rPr>
                <w:b/>
              </w:rPr>
              <w:t>E-post</w:t>
            </w:r>
          </w:p>
        </w:tc>
        <w:tc>
          <w:tcPr>
            <w:tcW w:w="7229" w:type="dxa"/>
          </w:tcPr>
          <w:p w14:paraId="44D1FEED" w14:textId="77777777" w:rsidR="003B4964" w:rsidRPr="007C249B" w:rsidRDefault="003B4964" w:rsidP="002F54F9"/>
        </w:tc>
      </w:tr>
    </w:tbl>
    <w:p w14:paraId="3E1F128A" w14:textId="77777777" w:rsidR="003B4964" w:rsidRPr="007C249B" w:rsidRDefault="003B4964" w:rsidP="003B4964">
      <w:pPr>
        <w:pStyle w:val="Overskrift1"/>
      </w:pPr>
      <w:r w:rsidRPr="007C249B">
        <w:t xml:space="preserve">Leverandørens bankforbindelse </w:t>
      </w:r>
    </w:p>
    <w:p w14:paraId="49170F0D" w14:textId="77777777" w:rsidR="003B4964" w:rsidRPr="007C249B" w:rsidRDefault="003B4964" w:rsidP="003B4964">
      <w:pPr>
        <w:keepNext/>
      </w:pPr>
      <w:r w:rsidRPr="007C249B">
        <w:t xml:space="preserve">Leverandørens bankforbindelse fremgår nedenfor. </w:t>
      </w:r>
    </w:p>
    <w:p w14:paraId="14A9342D" w14:textId="77777777" w:rsidR="003B4964" w:rsidRPr="007C249B" w:rsidRDefault="003B4964" w:rsidP="003B4964">
      <w:pPr>
        <w:keepNext/>
      </w:pPr>
    </w:p>
    <w:tbl>
      <w:tblPr>
        <w:tblStyle w:val="Tabellrutenett"/>
        <w:tblW w:w="0" w:type="auto"/>
        <w:tblInd w:w="108" w:type="dxa"/>
        <w:tblLook w:val="04A0" w:firstRow="1" w:lastRow="0" w:firstColumn="1" w:lastColumn="0" w:noHBand="0" w:noVBand="1"/>
      </w:tblPr>
      <w:tblGrid>
        <w:gridCol w:w="1833"/>
        <w:gridCol w:w="7121"/>
      </w:tblGrid>
      <w:tr w:rsidR="003B4964" w:rsidRPr="007C249B" w14:paraId="25845A98" w14:textId="77777777" w:rsidTr="002F54F9">
        <w:tc>
          <w:tcPr>
            <w:tcW w:w="1843" w:type="dxa"/>
            <w:shd w:val="clear" w:color="auto" w:fill="D9D9D9" w:themeFill="background1" w:themeFillShade="D9"/>
          </w:tcPr>
          <w:p w14:paraId="3A435CA4" w14:textId="77777777" w:rsidR="003B4964" w:rsidRPr="007C249B" w:rsidRDefault="003B4964" w:rsidP="002F54F9">
            <w:pPr>
              <w:keepNext/>
              <w:rPr>
                <w:b/>
              </w:rPr>
            </w:pPr>
            <w:r w:rsidRPr="007C249B">
              <w:rPr>
                <w:b/>
              </w:rPr>
              <w:t>Bankens navn</w:t>
            </w:r>
          </w:p>
        </w:tc>
        <w:tc>
          <w:tcPr>
            <w:tcW w:w="7229" w:type="dxa"/>
          </w:tcPr>
          <w:p w14:paraId="4545E58E" w14:textId="77777777" w:rsidR="003B4964" w:rsidRPr="007C249B" w:rsidRDefault="003B4964" w:rsidP="002F54F9">
            <w:pPr>
              <w:keepNext/>
            </w:pPr>
          </w:p>
        </w:tc>
      </w:tr>
      <w:tr w:rsidR="003B4964" w:rsidRPr="007C249B" w14:paraId="657D25D4" w14:textId="77777777" w:rsidTr="002F54F9">
        <w:tc>
          <w:tcPr>
            <w:tcW w:w="1843" w:type="dxa"/>
            <w:shd w:val="clear" w:color="auto" w:fill="D9D9D9" w:themeFill="background1" w:themeFillShade="D9"/>
          </w:tcPr>
          <w:p w14:paraId="6194432C" w14:textId="77777777" w:rsidR="003B4964" w:rsidRPr="007C249B" w:rsidRDefault="003B4964" w:rsidP="002F54F9">
            <w:pPr>
              <w:keepNext/>
              <w:rPr>
                <w:b/>
              </w:rPr>
            </w:pPr>
            <w:r w:rsidRPr="007C249B">
              <w:rPr>
                <w:b/>
              </w:rPr>
              <w:t>Bankens adresse</w:t>
            </w:r>
          </w:p>
        </w:tc>
        <w:tc>
          <w:tcPr>
            <w:tcW w:w="7229" w:type="dxa"/>
          </w:tcPr>
          <w:p w14:paraId="0FE1D38B" w14:textId="77777777" w:rsidR="003B4964" w:rsidRPr="007C249B" w:rsidRDefault="003B4964" w:rsidP="002F54F9">
            <w:pPr>
              <w:keepNext/>
            </w:pPr>
          </w:p>
        </w:tc>
      </w:tr>
      <w:tr w:rsidR="003B4964" w:rsidRPr="007C249B" w14:paraId="6F2E75B9" w14:textId="77777777" w:rsidTr="002F54F9">
        <w:tc>
          <w:tcPr>
            <w:tcW w:w="1843" w:type="dxa"/>
            <w:shd w:val="clear" w:color="auto" w:fill="D9D9D9" w:themeFill="background1" w:themeFillShade="D9"/>
          </w:tcPr>
          <w:p w14:paraId="0D2127E9" w14:textId="77777777" w:rsidR="003B4964" w:rsidRPr="007C249B" w:rsidRDefault="003B4964" w:rsidP="002F54F9">
            <w:pPr>
              <w:keepNext/>
              <w:rPr>
                <w:b/>
              </w:rPr>
            </w:pPr>
            <w:r w:rsidRPr="007C249B">
              <w:rPr>
                <w:b/>
              </w:rPr>
              <w:t>IBAN</w:t>
            </w:r>
          </w:p>
        </w:tc>
        <w:tc>
          <w:tcPr>
            <w:tcW w:w="7229" w:type="dxa"/>
          </w:tcPr>
          <w:p w14:paraId="4C04CCB7" w14:textId="77777777" w:rsidR="003B4964" w:rsidRPr="007C249B" w:rsidRDefault="003B4964" w:rsidP="002F54F9">
            <w:pPr>
              <w:keepNext/>
            </w:pPr>
          </w:p>
        </w:tc>
      </w:tr>
      <w:tr w:rsidR="003B4964" w:rsidRPr="007C249B" w14:paraId="76B33B96" w14:textId="77777777" w:rsidTr="002F54F9">
        <w:tc>
          <w:tcPr>
            <w:tcW w:w="1843" w:type="dxa"/>
            <w:shd w:val="clear" w:color="auto" w:fill="D9D9D9" w:themeFill="background1" w:themeFillShade="D9"/>
          </w:tcPr>
          <w:p w14:paraId="646733F7" w14:textId="77777777" w:rsidR="003B4964" w:rsidRPr="007C249B" w:rsidRDefault="003B4964" w:rsidP="002F54F9">
            <w:pPr>
              <w:rPr>
                <w:b/>
              </w:rPr>
            </w:pPr>
            <w:r w:rsidRPr="007C249B">
              <w:rPr>
                <w:b/>
              </w:rPr>
              <w:t>BIC/SWIFT</w:t>
            </w:r>
          </w:p>
        </w:tc>
        <w:tc>
          <w:tcPr>
            <w:tcW w:w="7229" w:type="dxa"/>
          </w:tcPr>
          <w:p w14:paraId="66416B03" w14:textId="77777777" w:rsidR="003B4964" w:rsidRPr="007C249B" w:rsidRDefault="003B4964" w:rsidP="002F54F9"/>
        </w:tc>
      </w:tr>
    </w:tbl>
    <w:p w14:paraId="5501E01A" w14:textId="77777777" w:rsidR="003B4964" w:rsidRPr="007C249B" w:rsidRDefault="003B4964" w:rsidP="003B4964">
      <w:pPr>
        <w:pStyle w:val="Overskrift2"/>
        <w:ind w:left="576" w:hanging="576"/>
      </w:pPr>
      <w:r w:rsidRPr="007C249B">
        <w:t>Svindelforebygging</w:t>
      </w:r>
    </w:p>
    <w:p w14:paraId="43FF33F7" w14:textId="61A41B46" w:rsidR="003B4964" w:rsidRPr="007C249B" w:rsidRDefault="003B4964" w:rsidP="003B4964">
      <w:r w:rsidRPr="007C249B">
        <w:t xml:space="preserve">Leverandøren plikter å varsle skriftlig dersom bank og/eller bankkontonummer endres. </w:t>
      </w:r>
      <w:r w:rsidR="00942683">
        <w:t>Kunden</w:t>
      </w:r>
      <w:r w:rsidRPr="007C249B">
        <w:t xml:space="preserve"> vil verifisere de nye opplysningene hos en annen kilde hos leverandøren enn den som sendte varslingen.</w:t>
      </w:r>
    </w:p>
    <w:p w14:paraId="30796180" w14:textId="77777777" w:rsidR="003B4964" w:rsidRPr="007C249B" w:rsidRDefault="003B4964" w:rsidP="003B4964">
      <w:pPr>
        <w:pStyle w:val="Overskrift1"/>
      </w:pPr>
      <w:bookmarkStart w:id="1" w:name="_Ref490147221"/>
      <w:bookmarkStart w:id="2" w:name="_Toc490209076"/>
      <w:r w:rsidRPr="007C249B">
        <w:t xml:space="preserve">Korrupsjonsforebygging </w:t>
      </w:r>
      <w:r w:rsidRPr="007C249B">
        <w:rPr>
          <w:i/>
          <w:sz w:val="28"/>
        </w:rPr>
        <w:t>(Europarådets strafferettslige konvensjon mot korrupsjon av 27. januar 1999 og tilleggsprotokollen av 22. januar 2003)</w:t>
      </w:r>
    </w:p>
    <w:p w14:paraId="3B9E2C04" w14:textId="77777777" w:rsidR="003B4964" w:rsidRPr="007C249B" w:rsidRDefault="003B4964" w:rsidP="003B4964">
      <w:r w:rsidRPr="007C249B">
        <w:t>Leverandøren skal ikke gi eller tilby forsvarssektorens ansatte gaver, middager, feriereiser eller andre goder som har sammenheng med den ansattes stilling i forsvarssektoren.</w:t>
      </w:r>
    </w:p>
    <w:p w14:paraId="3E0B57FD" w14:textId="77777777" w:rsidR="003B4964" w:rsidRPr="007C249B" w:rsidRDefault="003B4964" w:rsidP="003B4964"/>
    <w:p w14:paraId="543B6A23" w14:textId="77777777" w:rsidR="003B4964" w:rsidRPr="007C249B" w:rsidRDefault="003B4964" w:rsidP="003B4964">
      <w:r w:rsidRPr="007C249B">
        <w:t>Leverandøren skal ha iverksatt tiltak eller ha systemer i sin virksomhet som skal forebygge korrupsjon og påvirkningshandel. Tiltak eller system som Leverandøren kan vise til å ha iverksatt for å forebygge korrupsjon kan være:</w:t>
      </w:r>
    </w:p>
    <w:p w14:paraId="0663A9C5" w14:textId="77777777" w:rsidR="003B4964" w:rsidRPr="007C249B" w:rsidRDefault="003B4964" w:rsidP="003B4964"/>
    <w:p w14:paraId="38749101" w14:textId="77777777" w:rsidR="003B4964" w:rsidRPr="007C249B" w:rsidRDefault="003B4964" w:rsidP="003B4964">
      <w:pPr>
        <w:pStyle w:val="Listeavsnitt"/>
        <w:numPr>
          <w:ilvl w:val="0"/>
          <w:numId w:val="7"/>
        </w:numPr>
      </w:pPr>
      <w:r w:rsidRPr="007C249B">
        <w:t>Etablering av internkontroll</w:t>
      </w:r>
    </w:p>
    <w:p w14:paraId="6AEBB42B" w14:textId="77777777" w:rsidR="003B4964" w:rsidRPr="007C249B" w:rsidRDefault="003B4964" w:rsidP="003B4964">
      <w:pPr>
        <w:pStyle w:val="Listeavsnitt"/>
        <w:numPr>
          <w:ilvl w:val="0"/>
          <w:numId w:val="7"/>
        </w:numPr>
      </w:pPr>
      <w:r w:rsidRPr="007C249B">
        <w:t>Utarbeidelse av etiske retningslinjer</w:t>
      </w:r>
    </w:p>
    <w:p w14:paraId="6F6BC988" w14:textId="77777777" w:rsidR="003B4964" w:rsidRPr="007C249B" w:rsidRDefault="003B4964" w:rsidP="003B4964">
      <w:pPr>
        <w:pStyle w:val="Listeavsnitt"/>
        <w:numPr>
          <w:ilvl w:val="0"/>
          <w:numId w:val="7"/>
        </w:numPr>
      </w:pPr>
      <w:r w:rsidRPr="007C249B">
        <w:t>Opprettelse av varslingskanal og lignende</w:t>
      </w:r>
      <w:bookmarkEnd w:id="1"/>
      <w:bookmarkEnd w:id="2"/>
    </w:p>
    <w:p w14:paraId="151F669D" w14:textId="77777777" w:rsidR="003B4964" w:rsidRPr="007C249B" w:rsidRDefault="003B4964" w:rsidP="003B4964">
      <w:pPr>
        <w:pStyle w:val="Overskrift1"/>
      </w:pPr>
      <w:r w:rsidRPr="007C249B">
        <w:t>Bærekraftig forretningspraksis</w:t>
      </w:r>
    </w:p>
    <w:p w14:paraId="18CE86B1" w14:textId="77777777" w:rsidR="003B4964" w:rsidRPr="007C249B" w:rsidRDefault="003B4964" w:rsidP="003B4964">
      <w:pPr>
        <w:pStyle w:val="Overskrift2"/>
        <w:ind w:left="576" w:hanging="576"/>
      </w:pPr>
      <w:r w:rsidRPr="007C249B">
        <w:t>Åpenhetsloven</w:t>
      </w:r>
    </w:p>
    <w:p w14:paraId="4611E800" w14:textId="649984D1" w:rsidR="003B4964" w:rsidRPr="007C249B" w:rsidRDefault="003B4964" w:rsidP="003B4964">
      <w:pPr>
        <w:spacing w:after="160" w:line="259" w:lineRule="auto"/>
      </w:pPr>
      <w:r w:rsidRPr="007C249B">
        <w:t xml:space="preserve">Leverandøren skal følge Lov om virksomheters åpenhet og arbeid med grunnleggende menneskerettigheter og anstendige arbeidsforhold (åpenhetsloven) (LOV-2021-06-18-99). </w:t>
      </w:r>
      <w:r w:rsidR="00942683">
        <w:t>Kunden</w:t>
      </w:r>
      <w:r w:rsidRPr="007C249B">
        <w:t xml:space="preserve"> vil i kontraktsperioden kunne etterspørre dokumentasjon eller ta stikkprøver for å sikre at leverandøren til enhver tid oppfyller vilkårene som følger av åpenhetsloven. </w:t>
      </w:r>
    </w:p>
    <w:p w14:paraId="57427B2F" w14:textId="77777777" w:rsidR="003B4964" w:rsidRPr="007C249B" w:rsidRDefault="003B4964" w:rsidP="003B4964">
      <w:pPr>
        <w:pStyle w:val="Overskrift2"/>
        <w:ind w:left="576" w:hanging="576"/>
      </w:pPr>
      <w:r w:rsidRPr="007C249B">
        <w:t>Lønns- og arbeidsvilkår</w:t>
      </w:r>
    </w:p>
    <w:p w14:paraId="29D36308" w14:textId="77777777" w:rsidR="003B4964" w:rsidRPr="007C249B" w:rsidRDefault="003B4964" w:rsidP="003B4964">
      <w:pPr>
        <w:pStyle w:val="Default"/>
        <w:rPr>
          <w:rFonts w:asciiTheme="minorHAnsi" w:hAnsiTheme="minorHAnsi" w:cstheme="minorBidi"/>
          <w:color w:val="auto"/>
          <w:sz w:val="22"/>
          <w:szCs w:val="22"/>
        </w:rPr>
      </w:pPr>
      <w:bookmarkStart w:id="3" w:name="_Toc490209074"/>
      <w:r w:rsidRPr="007C249B">
        <w:rPr>
          <w:rFonts w:asciiTheme="minorHAnsi" w:hAnsiTheme="minorHAnsi" w:cstheme="minorBidi"/>
          <w:color w:val="auto"/>
          <w:sz w:val="22"/>
          <w:szCs w:val="22"/>
        </w:rPr>
        <w:t>Leverandøren er ansvarlig for at egne ansatte, ansatte hos underleverandører (herunder innleide) som direkte medvirker til å oppfylle kontrakten, har lønns- og arbeidsvilkår i henhold til:</w:t>
      </w:r>
    </w:p>
    <w:p w14:paraId="2D8AEC25" w14:textId="77777777" w:rsidR="003B4964" w:rsidRPr="007C249B" w:rsidRDefault="003B4964" w:rsidP="003B4964">
      <w:pPr>
        <w:pStyle w:val="Default"/>
        <w:numPr>
          <w:ilvl w:val="0"/>
          <w:numId w:val="9"/>
        </w:numPr>
        <w:rPr>
          <w:rFonts w:asciiTheme="minorHAnsi" w:hAnsiTheme="minorHAnsi" w:cstheme="minorBidi"/>
          <w:color w:val="auto"/>
          <w:sz w:val="22"/>
          <w:szCs w:val="22"/>
        </w:rPr>
      </w:pPr>
      <w:r w:rsidRPr="007C249B">
        <w:rPr>
          <w:rFonts w:asciiTheme="minorHAnsi" w:hAnsiTheme="minorHAnsi" w:cstheme="minorBidi"/>
          <w:color w:val="auto"/>
          <w:sz w:val="22"/>
          <w:szCs w:val="22"/>
        </w:rPr>
        <w:t>Forskrift om allmenngjort tariffavtale.</w:t>
      </w:r>
    </w:p>
    <w:p w14:paraId="459210CC" w14:textId="77777777" w:rsidR="003B4964" w:rsidRPr="007C249B" w:rsidRDefault="003B4964" w:rsidP="003B4964">
      <w:pPr>
        <w:pStyle w:val="Default"/>
        <w:numPr>
          <w:ilvl w:val="0"/>
          <w:numId w:val="9"/>
        </w:numPr>
        <w:rPr>
          <w:rFonts w:asciiTheme="minorHAnsi" w:hAnsiTheme="minorHAnsi" w:cstheme="minorBidi"/>
          <w:color w:val="auto"/>
          <w:sz w:val="22"/>
          <w:szCs w:val="22"/>
        </w:rPr>
      </w:pPr>
      <w:r w:rsidRPr="007C249B">
        <w:rPr>
          <w:rFonts w:asciiTheme="minorHAnsi" w:hAnsiTheme="minorHAnsi" w:cstheme="minorBidi"/>
          <w:color w:val="auto"/>
          <w:sz w:val="22"/>
          <w:szCs w:val="22"/>
        </w:rPr>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0F9B3548" w14:textId="77777777" w:rsidR="003B4964" w:rsidRPr="007C249B" w:rsidRDefault="003B4964" w:rsidP="003B4964">
      <w:pPr>
        <w:pStyle w:val="Default"/>
        <w:rPr>
          <w:rFonts w:asciiTheme="minorHAnsi" w:hAnsiTheme="minorHAnsi" w:cstheme="minorBidi"/>
          <w:color w:val="auto"/>
          <w:sz w:val="22"/>
          <w:szCs w:val="22"/>
        </w:rPr>
      </w:pPr>
    </w:p>
    <w:p w14:paraId="5057D675"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Alle avtaler Leverandøren inngår som innebærer utførelse av arbeid under denne kontrakten skal inneholde tilsvarende forpliktelser.</w:t>
      </w:r>
    </w:p>
    <w:p w14:paraId="54CB3566" w14:textId="77777777" w:rsidR="003B4964" w:rsidRPr="007C249B" w:rsidRDefault="003B4964" w:rsidP="003B4964">
      <w:pPr>
        <w:pStyle w:val="Default"/>
        <w:rPr>
          <w:rFonts w:asciiTheme="minorHAnsi" w:hAnsiTheme="minorHAnsi" w:cstheme="minorBidi"/>
          <w:color w:val="auto"/>
          <w:sz w:val="22"/>
          <w:szCs w:val="22"/>
        </w:rPr>
      </w:pPr>
    </w:p>
    <w:p w14:paraId="12CC5D4E"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14:paraId="4524253E" w14:textId="77777777" w:rsidR="003B4964" w:rsidRPr="007C249B" w:rsidRDefault="003B4964" w:rsidP="003B4964">
      <w:pPr>
        <w:pStyle w:val="Default"/>
        <w:rPr>
          <w:rFonts w:asciiTheme="minorHAnsi" w:hAnsiTheme="minorHAnsi" w:cstheme="minorBidi"/>
          <w:color w:val="auto"/>
          <w:sz w:val="22"/>
          <w:szCs w:val="22"/>
        </w:rPr>
      </w:pPr>
    </w:p>
    <w:p w14:paraId="16B5A64D"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 xml:space="preserve">Dokumentasjonen kan inkludere komplett liste med navn på egne og eventuelle underleverandørers ansatte som direkte medvirker til å oppfylle kontrakten, oversikt over </w:t>
      </w:r>
      <w:proofErr w:type="spellStart"/>
      <w:r w:rsidRPr="007C249B">
        <w:rPr>
          <w:rFonts w:asciiTheme="minorHAnsi" w:hAnsiTheme="minorHAnsi" w:cstheme="minorBidi"/>
          <w:color w:val="auto"/>
          <w:sz w:val="22"/>
          <w:szCs w:val="22"/>
        </w:rPr>
        <w:t>allmenngjorte</w:t>
      </w:r>
      <w:proofErr w:type="spellEnd"/>
      <w:r w:rsidRPr="007C249B">
        <w:rPr>
          <w:rFonts w:asciiTheme="minorHAnsi" w:hAnsiTheme="minorHAnsi" w:cstheme="minorBidi"/>
          <w:color w:val="auto"/>
          <w:sz w:val="22"/>
          <w:szCs w:val="22"/>
        </w:rPr>
        <w:t xml:space="preserve"> og/eller landsomfattende tariffavtaler som legges til grunn for den aktuelle bransjen og innsyn i leverandørens avtalte lønns- og arbeidsvilkår med eventuelle underleverandører.</w:t>
      </w:r>
    </w:p>
    <w:p w14:paraId="51B9853B" w14:textId="77777777" w:rsidR="003B4964" w:rsidRPr="007C249B" w:rsidRDefault="003B4964" w:rsidP="003B4964">
      <w:pPr>
        <w:pStyle w:val="Default"/>
        <w:rPr>
          <w:rFonts w:asciiTheme="minorHAnsi" w:hAnsiTheme="minorHAnsi" w:cstheme="minorBidi"/>
          <w:color w:val="auto"/>
          <w:sz w:val="22"/>
          <w:szCs w:val="22"/>
        </w:rPr>
      </w:pPr>
    </w:p>
    <w:p w14:paraId="5538F72F" w14:textId="7C21B082"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 xml:space="preserve">På forespørsel fra </w:t>
      </w:r>
      <w:r w:rsidR="00942683">
        <w:rPr>
          <w:rFonts w:asciiTheme="minorHAnsi" w:hAnsiTheme="minorHAnsi" w:cstheme="minorBidi"/>
          <w:color w:val="auto"/>
          <w:sz w:val="22"/>
          <w:szCs w:val="22"/>
        </w:rPr>
        <w:t>Kunden</w:t>
      </w:r>
      <w:r w:rsidRPr="007C249B">
        <w:rPr>
          <w:rFonts w:asciiTheme="minorHAnsi" w:hAnsiTheme="minorHAnsi" w:cstheme="minorBidi"/>
          <w:color w:val="auto"/>
          <w:sz w:val="22"/>
          <w:szCs w:val="22"/>
        </w:rPr>
        <w:t xml:space="preserve"> er leverandør forpliktet til å fylle ut egenrapporteringsskjema. Egenrapporteringen skal sendes til </w:t>
      </w:r>
      <w:r w:rsidR="00942683">
        <w:rPr>
          <w:rFonts w:asciiTheme="minorHAnsi" w:hAnsiTheme="minorHAnsi" w:cstheme="minorBidi"/>
          <w:color w:val="auto"/>
          <w:sz w:val="22"/>
          <w:szCs w:val="22"/>
        </w:rPr>
        <w:t>Kunden</w:t>
      </w:r>
      <w:r w:rsidRPr="007C249B">
        <w:rPr>
          <w:rFonts w:asciiTheme="minorHAnsi" w:hAnsiTheme="minorHAnsi" w:cstheme="minorBidi"/>
          <w:color w:val="auto"/>
          <w:sz w:val="22"/>
          <w:szCs w:val="22"/>
        </w:rPr>
        <w:t xml:space="preserve"> innen én måned etter kontrakten er signert, med mindre annet er avtalt. Egenrapportering kan kreves flere ganger i løpet av kontraktsperioden.</w:t>
      </w:r>
    </w:p>
    <w:p w14:paraId="056F9C3F" w14:textId="77777777" w:rsidR="003B4964" w:rsidRPr="007C249B" w:rsidRDefault="003B4964" w:rsidP="003B4964">
      <w:pPr>
        <w:pStyle w:val="Default"/>
        <w:rPr>
          <w:rFonts w:asciiTheme="minorHAnsi" w:hAnsiTheme="minorHAnsi" w:cstheme="minorBidi"/>
          <w:color w:val="auto"/>
          <w:sz w:val="22"/>
          <w:szCs w:val="22"/>
        </w:rPr>
      </w:pPr>
    </w:p>
    <w:p w14:paraId="25C9CC05" w14:textId="4D4B9018" w:rsidR="003B4964" w:rsidRPr="007C249B" w:rsidRDefault="008301C4" w:rsidP="003B4964">
      <w:pPr>
        <w:pStyle w:val="Default"/>
        <w:rPr>
          <w:rFonts w:asciiTheme="minorHAnsi" w:hAnsiTheme="minorHAnsi" w:cstheme="minorBidi"/>
          <w:color w:val="auto"/>
          <w:sz w:val="22"/>
          <w:szCs w:val="22"/>
        </w:rPr>
      </w:pPr>
      <w:r>
        <w:rPr>
          <w:rFonts w:asciiTheme="minorHAnsi" w:hAnsiTheme="minorHAnsi" w:cstheme="minorBidi"/>
          <w:color w:val="auto"/>
          <w:sz w:val="22"/>
          <w:szCs w:val="22"/>
        </w:rPr>
        <w:t>Kunden</w:t>
      </w:r>
      <w:r w:rsidR="003B4964" w:rsidRPr="007C249B">
        <w:rPr>
          <w:rFonts w:asciiTheme="minorHAnsi" w:hAnsiTheme="minorHAnsi" w:cstheme="minorBidi"/>
          <w:color w:val="auto"/>
          <w:sz w:val="22"/>
          <w:szCs w:val="22"/>
        </w:rPr>
        <w:t xml:space="preserve">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p w14:paraId="49A498F5" w14:textId="77777777" w:rsidR="003B4964" w:rsidRPr="007C249B" w:rsidRDefault="003B4964" w:rsidP="003B4964">
      <w:pPr>
        <w:pStyle w:val="Default"/>
        <w:rPr>
          <w:rFonts w:asciiTheme="minorHAnsi" w:hAnsiTheme="minorHAnsi" w:cstheme="minorBidi"/>
          <w:color w:val="auto"/>
          <w:sz w:val="22"/>
          <w:szCs w:val="22"/>
        </w:rPr>
      </w:pPr>
    </w:p>
    <w:p w14:paraId="4A8CD13C" w14:textId="6C80F8DD"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 xml:space="preserve">Hvis leverandør eller underleverandør får pålegg fra Arbeidstilsynet som gjelder lønns- og/eller arbeidsvilkår, skal leverandøren uten opphold informere </w:t>
      </w:r>
      <w:r w:rsidR="00942683">
        <w:rPr>
          <w:rFonts w:asciiTheme="minorHAnsi" w:hAnsiTheme="minorHAnsi" w:cstheme="minorBidi"/>
          <w:color w:val="auto"/>
          <w:sz w:val="22"/>
          <w:szCs w:val="22"/>
        </w:rPr>
        <w:t>Kunden</w:t>
      </w:r>
      <w:r w:rsidRPr="007C249B">
        <w:rPr>
          <w:rFonts w:asciiTheme="minorHAnsi" w:hAnsiTheme="minorHAnsi" w:cstheme="minorBidi"/>
          <w:color w:val="auto"/>
          <w:sz w:val="22"/>
          <w:szCs w:val="22"/>
        </w:rPr>
        <w:t xml:space="preserve"> ved kopi av pålegget. Hvis leverandøren eller underleverandøren ikke utbedrer forholdene i pålegget innen Arbeidstilsynets frister, vil dette bli ansett som mislighold av kontrakten.</w:t>
      </w:r>
    </w:p>
    <w:p w14:paraId="1743C9A9" w14:textId="77777777" w:rsidR="003B4964" w:rsidRPr="007C249B" w:rsidRDefault="003B4964" w:rsidP="003B4964">
      <w:pPr>
        <w:pStyle w:val="Default"/>
        <w:rPr>
          <w:rFonts w:asciiTheme="minorHAnsi" w:hAnsiTheme="minorHAnsi" w:cstheme="minorBidi"/>
          <w:color w:val="auto"/>
          <w:sz w:val="22"/>
          <w:szCs w:val="22"/>
        </w:rPr>
      </w:pPr>
    </w:p>
    <w:p w14:paraId="1E9C0A39" w14:textId="07B430D1"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 xml:space="preserve">Ved brudd på kravene til lønns- og arbeidsvilkår skal leverandøren rette forholdet innen den frist </w:t>
      </w:r>
      <w:r w:rsidR="00942683">
        <w:rPr>
          <w:rFonts w:asciiTheme="minorHAnsi" w:hAnsiTheme="minorHAnsi" w:cstheme="minorBidi"/>
          <w:color w:val="auto"/>
          <w:sz w:val="22"/>
          <w:szCs w:val="22"/>
        </w:rPr>
        <w:t>Kunden</w:t>
      </w:r>
      <w:r w:rsidRPr="007C249B">
        <w:rPr>
          <w:rFonts w:asciiTheme="minorHAnsi" w:hAnsiTheme="minorHAnsi" w:cstheme="minorBidi"/>
          <w:color w:val="auto"/>
          <w:sz w:val="22"/>
          <w:szCs w:val="22"/>
        </w:rPr>
        <w:t xml:space="preserve"> fastsetter. Der leverandøren selv oppdager slikt brudd gjennom internkontroll eller egen oppfølging av underleverandører, skal leverandøren uten opphold opplyse </w:t>
      </w:r>
      <w:r w:rsidR="00942683">
        <w:rPr>
          <w:rFonts w:asciiTheme="minorHAnsi" w:hAnsiTheme="minorHAnsi" w:cstheme="minorBidi"/>
          <w:color w:val="auto"/>
          <w:sz w:val="22"/>
          <w:szCs w:val="22"/>
        </w:rPr>
        <w:t>Kunden</w:t>
      </w:r>
      <w:r w:rsidRPr="007C249B">
        <w:rPr>
          <w:rFonts w:asciiTheme="minorHAnsi" w:hAnsiTheme="minorHAnsi" w:cstheme="minorBidi"/>
          <w:color w:val="auto"/>
          <w:sz w:val="22"/>
          <w:szCs w:val="22"/>
        </w:rPr>
        <w:t xml:space="preserve"> om forholdene og utbedre forholdene innen frist fastsatt av </w:t>
      </w:r>
      <w:r w:rsidR="00942683">
        <w:rPr>
          <w:rFonts w:asciiTheme="minorHAnsi" w:hAnsiTheme="minorHAnsi" w:cstheme="minorBidi"/>
          <w:color w:val="auto"/>
          <w:sz w:val="22"/>
          <w:szCs w:val="22"/>
        </w:rPr>
        <w:t>Kunden</w:t>
      </w:r>
      <w:r w:rsidRPr="007C249B">
        <w:rPr>
          <w:rFonts w:asciiTheme="minorHAnsi" w:hAnsiTheme="minorHAnsi" w:cstheme="minorBidi"/>
          <w:color w:val="auto"/>
          <w:sz w:val="22"/>
          <w:szCs w:val="22"/>
        </w:rPr>
        <w:t>.</w:t>
      </w:r>
    </w:p>
    <w:p w14:paraId="6340FE87" w14:textId="77777777" w:rsidR="003B4964" w:rsidRPr="007C249B" w:rsidRDefault="003B4964" w:rsidP="003B4964">
      <w:pPr>
        <w:pStyle w:val="Default"/>
        <w:rPr>
          <w:rFonts w:asciiTheme="minorHAnsi" w:hAnsiTheme="minorHAnsi" w:cstheme="minorBidi"/>
          <w:color w:val="auto"/>
          <w:sz w:val="22"/>
          <w:szCs w:val="22"/>
        </w:rPr>
      </w:pPr>
    </w:p>
    <w:p w14:paraId="4F71685E" w14:textId="09402E54" w:rsidR="003B4964" w:rsidRPr="007C249B" w:rsidRDefault="008301C4" w:rsidP="003B4964">
      <w:pPr>
        <w:pStyle w:val="Default"/>
        <w:rPr>
          <w:rFonts w:asciiTheme="minorHAnsi" w:hAnsiTheme="minorHAnsi" w:cstheme="minorBidi"/>
          <w:color w:val="auto"/>
          <w:sz w:val="22"/>
          <w:szCs w:val="22"/>
        </w:rPr>
      </w:pPr>
      <w:r>
        <w:rPr>
          <w:rFonts w:asciiTheme="minorHAnsi" w:hAnsiTheme="minorHAnsi" w:cstheme="minorBidi"/>
          <w:color w:val="auto"/>
          <w:sz w:val="22"/>
          <w:szCs w:val="22"/>
        </w:rPr>
        <w:t>Kunden</w:t>
      </w:r>
      <w:r w:rsidR="003B4964" w:rsidRPr="007C249B">
        <w:rPr>
          <w:rFonts w:asciiTheme="minorHAnsi" w:hAnsiTheme="minorHAnsi" w:cstheme="minorBidi"/>
          <w:color w:val="auto"/>
          <w:sz w:val="22"/>
          <w:szCs w:val="22"/>
        </w:rPr>
        <w:t xml:space="preserve"> har rett til å holde tilbake et beløp tilsvarende ca. to ganger innsparingen for leverandøren. Tilbakeholdsretten opphører så snart retting etter foregående ledd er dokumentert.</w:t>
      </w:r>
    </w:p>
    <w:p w14:paraId="4CBDCA7F" w14:textId="77777777" w:rsidR="003B4964" w:rsidRPr="007C249B" w:rsidRDefault="003B4964" w:rsidP="003B4964">
      <w:pPr>
        <w:pStyle w:val="Default"/>
        <w:rPr>
          <w:rFonts w:asciiTheme="minorHAnsi" w:hAnsiTheme="minorHAnsi" w:cstheme="minorBidi"/>
          <w:color w:val="auto"/>
          <w:sz w:val="22"/>
          <w:szCs w:val="22"/>
        </w:rPr>
      </w:pPr>
    </w:p>
    <w:p w14:paraId="280E36A4" w14:textId="61B84C9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 xml:space="preserve">Vesentlig mislighold av lønns- og arbeidsvilkår hos leverandøren kan påberopes av </w:t>
      </w:r>
      <w:r w:rsidR="00942683">
        <w:rPr>
          <w:rFonts w:asciiTheme="minorHAnsi" w:hAnsiTheme="minorHAnsi" w:cstheme="minorBidi"/>
          <w:color w:val="auto"/>
          <w:sz w:val="22"/>
          <w:szCs w:val="22"/>
        </w:rPr>
        <w:t>Kunden</w:t>
      </w:r>
      <w:r w:rsidRPr="007C249B">
        <w:rPr>
          <w:rFonts w:asciiTheme="minorHAnsi" w:hAnsiTheme="minorHAnsi" w:cstheme="minorBidi"/>
          <w:color w:val="auto"/>
          <w:sz w:val="22"/>
          <w:szCs w:val="22"/>
        </w:rPr>
        <w:t xml:space="preserve"> som grunnlag for heving, selv om leverandøren retter forholdene. Dersom bruddet har skjedd i underleverandørleddet (herunder bemanningsselskaper), kan </w:t>
      </w:r>
      <w:r w:rsidR="00942683">
        <w:rPr>
          <w:rFonts w:asciiTheme="minorHAnsi" w:hAnsiTheme="minorHAnsi" w:cstheme="minorBidi"/>
          <w:color w:val="auto"/>
          <w:sz w:val="22"/>
          <w:szCs w:val="22"/>
        </w:rPr>
        <w:t>Kunden</w:t>
      </w:r>
      <w:r w:rsidRPr="007C249B">
        <w:rPr>
          <w:rFonts w:asciiTheme="minorHAnsi" w:hAnsiTheme="minorHAnsi" w:cstheme="minorBidi"/>
          <w:color w:val="auto"/>
          <w:sz w:val="22"/>
          <w:szCs w:val="22"/>
        </w:rPr>
        <w:t xml:space="preserve"> kreve at leverandøren skifter ut underleverandører. Dette skal skje uten omkostninger for </w:t>
      </w:r>
      <w:r w:rsidR="00942683">
        <w:rPr>
          <w:rFonts w:asciiTheme="minorHAnsi" w:hAnsiTheme="minorHAnsi" w:cstheme="minorBidi"/>
          <w:color w:val="auto"/>
          <w:sz w:val="22"/>
          <w:szCs w:val="22"/>
        </w:rPr>
        <w:t>Kunden</w:t>
      </w:r>
      <w:r w:rsidRPr="007C249B">
        <w:rPr>
          <w:rFonts w:asciiTheme="minorHAnsi" w:hAnsiTheme="minorHAnsi" w:cstheme="minorBidi"/>
          <w:color w:val="auto"/>
          <w:sz w:val="22"/>
          <w:szCs w:val="22"/>
        </w:rPr>
        <w:t>.</w:t>
      </w:r>
    </w:p>
    <w:p w14:paraId="4452F683" w14:textId="77777777" w:rsidR="003B4964" w:rsidRPr="007C249B" w:rsidRDefault="003B4964" w:rsidP="003B4964">
      <w:pPr>
        <w:pStyle w:val="Default"/>
        <w:rPr>
          <w:rFonts w:asciiTheme="minorHAnsi" w:hAnsiTheme="minorHAnsi" w:cstheme="minorBidi"/>
          <w:color w:val="auto"/>
          <w:sz w:val="22"/>
          <w:szCs w:val="22"/>
        </w:rPr>
      </w:pPr>
    </w:p>
    <w:p w14:paraId="3DC7DDA0" w14:textId="77777777" w:rsidR="003B4964" w:rsidRPr="007C249B" w:rsidRDefault="003B4964" w:rsidP="003B4964">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Alle avtaler leverandøren inngår for utføring av arbeid under denne kontrakten skal inneholde tilsvarende bestemmelser.</w:t>
      </w:r>
    </w:p>
    <w:p w14:paraId="378E1B64" w14:textId="77777777" w:rsidR="003B4964" w:rsidRPr="002C58CA" w:rsidRDefault="003B4964" w:rsidP="003B4964">
      <w:pPr>
        <w:pStyle w:val="Overskrift2"/>
        <w:ind w:left="576" w:hanging="576"/>
      </w:pPr>
      <w:r w:rsidRPr="002C58CA">
        <w:t>Miljøledelsessystem</w:t>
      </w:r>
      <w:bookmarkEnd w:id="3"/>
    </w:p>
    <w:p w14:paraId="61BDA41E" w14:textId="7B959AA8" w:rsidR="003B4964" w:rsidRPr="007C249B" w:rsidRDefault="003B4964" w:rsidP="003B4964">
      <w:bookmarkStart w:id="4" w:name="_Toc490209075"/>
      <w:r w:rsidRPr="007C249B">
        <w:t xml:space="preserve">Leverandøren skal ha et dokumentert og gyldig miljøledelsessystem med rutiner og struktur som viser hvordan leverandøren ivaretar relevante miljøhensyn knyttet til tjenestene som leveres. Systemet må være knyttet til utøvende enhet(er). Det skal på </w:t>
      </w:r>
      <w:r w:rsidR="00771C47">
        <w:t>Kundens</w:t>
      </w:r>
      <w:r w:rsidR="00771C47" w:rsidRPr="007C249B">
        <w:t xml:space="preserve"> </w:t>
      </w:r>
      <w:r w:rsidRPr="007C249B">
        <w:t>oppfordring dokumenteres at leverandøren som en del av miljøledelsessystemet har:</w:t>
      </w:r>
    </w:p>
    <w:p w14:paraId="434DF61B" w14:textId="77777777" w:rsidR="003B4964" w:rsidRPr="007C249B" w:rsidRDefault="003B4964" w:rsidP="003B4964"/>
    <w:p w14:paraId="20E7302B" w14:textId="77777777" w:rsidR="003B4964" w:rsidRPr="007C249B" w:rsidRDefault="003B4964" w:rsidP="003B4964">
      <w:r w:rsidRPr="007C249B">
        <w:t>1. en miljøpolitikk</w:t>
      </w:r>
    </w:p>
    <w:p w14:paraId="602FAA9A" w14:textId="77777777" w:rsidR="003B4964" w:rsidRPr="007C249B" w:rsidRDefault="003B4964" w:rsidP="003B4964">
      <w:r w:rsidRPr="007C249B">
        <w:t>2. oversikt over de vesentligste miljøpåvirkningene (miljøaspektene) fra virksomheten</w:t>
      </w:r>
    </w:p>
    <w:p w14:paraId="57DBC91F" w14:textId="77777777" w:rsidR="003B4964" w:rsidRPr="007C249B" w:rsidRDefault="003B4964" w:rsidP="003B4964">
      <w:r w:rsidRPr="007C249B">
        <w:t xml:space="preserve">4. beskrivelse av miljøarbeidets organisering og ansvarsfordeling </w:t>
      </w:r>
    </w:p>
    <w:p w14:paraId="421B8A03" w14:textId="77777777" w:rsidR="003B4964" w:rsidRPr="007C249B" w:rsidRDefault="003B4964" w:rsidP="003B4964">
      <w:r w:rsidRPr="007C249B">
        <w:t xml:space="preserve">6. de ressurser som er nødvendig for å etablere, implementere, vedlikeholde og kontinuerlig forbedre ledelsessystemet for miljø. </w:t>
      </w:r>
    </w:p>
    <w:p w14:paraId="358A5B4C" w14:textId="77777777" w:rsidR="003B4964" w:rsidRPr="007C249B" w:rsidRDefault="003B4964" w:rsidP="003B4964"/>
    <w:p w14:paraId="5316F5DA" w14:textId="4BEF9A63" w:rsidR="003B4964" w:rsidRPr="008301C4" w:rsidRDefault="003B4964" w:rsidP="003B4964">
      <w:pPr>
        <w:rPr>
          <w:rFonts w:ascii="Segoe UI" w:eastAsia="Times New Roman" w:hAnsi="Segoe UI" w:cs="Segoe UI"/>
          <w:sz w:val="21"/>
          <w:szCs w:val="21"/>
          <w:lang w:eastAsia="nb-NO"/>
        </w:rPr>
      </w:pPr>
      <w:r w:rsidRPr="007C249B">
        <w:t xml:space="preserve">Dersom leverandøren er sertifisert etter ISO 14001, EMAS, Miljøfyrtårn eller tilsvarende standarder, er det tilstrekkelig å fremlegge kopi av gyldig sertifikat. Oppdatert sertifikat må oversendes om det utløper i løpet av kontraktsperioden. </w:t>
      </w:r>
      <w:bookmarkEnd w:id="4"/>
      <w:r w:rsidRPr="007C249B">
        <w:br w:type="page"/>
      </w:r>
    </w:p>
    <w:p w14:paraId="07A10BC5" w14:textId="77777777" w:rsidR="003B4964" w:rsidRPr="007C249B" w:rsidRDefault="003B4964" w:rsidP="003B4964">
      <w:pPr>
        <w:pStyle w:val="Overskrift1"/>
      </w:pPr>
      <w:r w:rsidRPr="007C249B">
        <w:lastRenderedPageBreak/>
        <w:t>Virksomhetsstyring</w:t>
      </w:r>
    </w:p>
    <w:p w14:paraId="484D2FA6" w14:textId="4202B4B0" w:rsidR="003B4964" w:rsidRPr="007C249B" w:rsidRDefault="003B4964" w:rsidP="003B4964">
      <w:r w:rsidRPr="007C249B">
        <w:t>Leverandøren skal ta nødvendige skritt for å implementere kravene i dette vedlegget og innlemme kravene i all dens drift samt gjøre kravene til en integrert del av dens virksomhetspolicy.</w:t>
      </w:r>
    </w:p>
    <w:p w14:paraId="5429DE27" w14:textId="77777777" w:rsidR="003B4964" w:rsidRPr="007C249B" w:rsidRDefault="003B4964" w:rsidP="003B4964"/>
    <w:p w14:paraId="653C58C1" w14:textId="3218E460" w:rsidR="003B4964" w:rsidRPr="007C249B" w:rsidRDefault="003B4964" w:rsidP="003B4964">
      <w:r w:rsidRPr="007C249B">
        <w:t xml:space="preserve">Leverandøren skal tildele ansvar for alle saker vedrørende disse reglene for </w:t>
      </w:r>
      <w:r w:rsidR="008301C4">
        <w:t>bærekraftig forretningspraksis</w:t>
      </w:r>
      <w:r w:rsidRPr="007C249B">
        <w:t xml:space="preserve"> til en leder innen Leverandørens organisasjon. </w:t>
      </w:r>
    </w:p>
    <w:p w14:paraId="5725D51B" w14:textId="77777777" w:rsidR="003B4964" w:rsidRPr="007C249B" w:rsidRDefault="003B4964" w:rsidP="003B4964"/>
    <w:p w14:paraId="616D4359" w14:textId="23C23B74" w:rsidR="003B4964" w:rsidRPr="007C249B" w:rsidRDefault="003B4964" w:rsidP="003B4964">
      <w:r w:rsidRPr="007C249B">
        <w:t xml:space="preserve">Leverandøren skal sette etterlevelse av regler for </w:t>
      </w:r>
      <w:r w:rsidR="008301C4">
        <w:t>bærekraftig forretningspraksis</w:t>
      </w:r>
      <w:r w:rsidRPr="007C249B">
        <w:t xml:space="preserve"> som et vilkår for alle avtaler som den inngår med underleverandører. Disse avtalene skal forplikte underleverandører til å rette seg etter alle reglene i dette vedlegget, og delta i Leverandørens kontrollaktiviteter som anmodet. </w:t>
      </w:r>
    </w:p>
    <w:sectPr w:rsidR="003B4964" w:rsidRPr="007C249B" w:rsidSect="0001351E">
      <w:headerReference w:type="default" r:id="rId11"/>
      <w:footerReference w:type="default" r:id="rId12"/>
      <w:headerReference w:type="first" r:id="rId13"/>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BA557" w14:textId="77777777" w:rsidR="005F579D" w:rsidRDefault="005F579D">
      <w:r>
        <w:separator/>
      </w:r>
    </w:p>
    <w:p w14:paraId="32B2DD10" w14:textId="77777777" w:rsidR="005F579D" w:rsidRDefault="005F579D"/>
  </w:endnote>
  <w:endnote w:type="continuationSeparator" w:id="0">
    <w:p w14:paraId="6FCAD58C" w14:textId="77777777" w:rsidR="005F579D" w:rsidRDefault="005F579D">
      <w:r>
        <w:continuationSeparator/>
      </w:r>
    </w:p>
    <w:p w14:paraId="536F4CED" w14:textId="77777777" w:rsidR="005F579D" w:rsidRDefault="005F57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Source Sans Pro">
    <w:charset w:val="00"/>
    <w:family w:val="swiss"/>
    <w:pitch w:val="variable"/>
    <w:sig w:usb0="600002F7" w:usb1="02000001" w:usb2="00000000" w:usb3="00000000" w:csb0="0000019F" w:csb1="00000000"/>
  </w:font>
  <w:font w:name="FORSVARET-Bold">
    <w:panose1 w:val="02000803020000020004"/>
    <w:charset w:val="00"/>
    <w:family w:val="auto"/>
    <w:pitch w:val="variable"/>
    <w:sig w:usb0="A0000027" w:usb1="00000040" w:usb2="00000000" w:usb3="00000000" w:csb0="0000011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04402"/>
      <w:docPartObj>
        <w:docPartGallery w:val="Page Numbers (Bottom of Page)"/>
        <w:docPartUnique/>
      </w:docPartObj>
    </w:sdtPr>
    <w:sdtEndPr/>
    <w:sdtContent>
      <w:sdt>
        <w:sdtPr>
          <w:id w:val="642014413"/>
          <w:docPartObj>
            <w:docPartGallery w:val="Page Numbers (Top of Page)"/>
            <w:docPartUnique/>
          </w:docPartObj>
        </w:sdtPr>
        <w:sdtEndPr/>
        <w:sdtContent>
          <w:p w14:paraId="7507CEAA" w14:textId="77777777" w:rsidR="00A3691C" w:rsidRDefault="00A3691C">
            <w:pPr>
              <w:pStyle w:val="Bunntekst"/>
              <w:jc w:val="right"/>
            </w:pPr>
            <w:r w:rsidRPr="00134311">
              <w:rPr>
                <w:bCs/>
              </w:rPr>
              <w:fldChar w:fldCharType="begin"/>
            </w:r>
            <w:r w:rsidRPr="00134311">
              <w:rPr>
                <w:bCs/>
              </w:rPr>
              <w:instrText>PAGE</w:instrText>
            </w:r>
            <w:r w:rsidRPr="00134311">
              <w:rPr>
                <w:bCs/>
              </w:rPr>
              <w:fldChar w:fldCharType="separate"/>
            </w:r>
            <w:r>
              <w:rPr>
                <w:bCs/>
                <w:noProof/>
              </w:rPr>
              <w:t>2</w:t>
            </w:r>
            <w:r w:rsidRPr="00134311">
              <w:rPr>
                <w:bCs/>
              </w:rPr>
              <w:fldChar w:fldCharType="end"/>
            </w:r>
            <w:r w:rsidRPr="00134311">
              <w:t xml:space="preserve"> av </w:t>
            </w:r>
            <w:r w:rsidRPr="00134311">
              <w:rPr>
                <w:bCs/>
              </w:rPr>
              <w:fldChar w:fldCharType="begin"/>
            </w:r>
            <w:r w:rsidRPr="00134311">
              <w:rPr>
                <w:bCs/>
              </w:rPr>
              <w:instrText>NUMPAGES</w:instrText>
            </w:r>
            <w:r w:rsidRPr="00134311">
              <w:rPr>
                <w:bCs/>
              </w:rPr>
              <w:fldChar w:fldCharType="separate"/>
            </w:r>
            <w:r>
              <w:rPr>
                <w:bCs/>
                <w:noProof/>
              </w:rPr>
              <w:t>6</w:t>
            </w:r>
            <w:r w:rsidRPr="00134311">
              <w:rPr>
                <w:bCs/>
              </w:rPr>
              <w:fldChar w:fldCharType="end"/>
            </w:r>
          </w:p>
        </w:sdtContent>
      </w:sdt>
    </w:sdtContent>
  </w:sdt>
  <w:p w14:paraId="47904445" w14:textId="77777777" w:rsidR="00A3691C" w:rsidRDefault="00A3691C">
    <w:pPr>
      <w:pStyle w:val="Bunn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8404"/>
      <w:docPartObj>
        <w:docPartGallery w:val="Page Numbers (Bottom of Page)"/>
        <w:docPartUnique/>
      </w:docPartObj>
    </w:sdtPr>
    <w:sdtEndPr/>
    <w:sdtContent>
      <w:sdt>
        <w:sdtPr>
          <w:id w:val="-1769616900"/>
          <w:docPartObj>
            <w:docPartGallery w:val="Page Numbers (Top of Page)"/>
            <w:docPartUnique/>
          </w:docPartObj>
        </w:sdtPr>
        <w:sdtEndPr/>
        <w:sdtContent>
          <w:p w14:paraId="52807191" w14:textId="543C5659" w:rsidR="003B4964" w:rsidRPr="003B4964" w:rsidRDefault="003B4964">
            <w:pPr>
              <w:pStyle w:val="Bunntekst"/>
              <w:jc w:val="right"/>
            </w:pPr>
            <w:r w:rsidRPr="003B4964">
              <w:t xml:space="preserve">Side </w:t>
            </w:r>
            <w:r w:rsidRPr="003B4964">
              <w:rPr>
                <w:bCs/>
                <w:sz w:val="24"/>
                <w:szCs w:val="24"/>
              </w:rPr>
              <w:fldChar w:fldCharType="begin"/>
            </w:r>
            <w:r w:rsidRPr="003B4964">
              <w:rPr>
                <w:bCs/>
              </w:rPr>
              <w:instrText>PAGE</w:instrText>
            </w:r>
            <w:r w:rsidRPr="003B4964">
              <w:rPr>
                <w:bCs/>
                <w:sz w:val="24"/>
                <w:szCs w:val="24"/>
              </w:rPr>
              <w:fldChar w:fldCharType="separate"/>
            </w:r>
            <w:r>
              <w:rPr>
                <w:bCs/>
                <w:noProof/>
              </w:rPr>
              <w:t>2</w:t>
            </w:r>
            <w:r w:rsidRPr="003B4964">
              <w:rPr>
                <w:bCs/>
                <w:sz w:val="24"/>
                <w:szCs w:val="24"/>
              </w:rPr>
              <w:fldChar w:fldCharType="end"/>
            </w:r>
            <w:r w:rsidRPr="003B4964">
              <w:t xml:space="preserve"> av </w:t>
            </w:r>
            <w:r w:rsidRPr="003B4964">
              <w:rPr>
                <w:bCs/>
                <w:sz w:val="24"/>
                <w:szCs w:val="24"/>
              </w:rPr>
              <w:fldChar w:fldCharType="begin"/>
            </w:r>
            <w:r w:rsidRPr="003B4964">
              <w:rPr>
                <w:bCs/>
              </w:rPr>
              <w:instrText>NUMPAGES</w:instrText>
            </w:r>
            <w:r w:rsidRPr="003B4964">
              <w:rPr>
                <w:bCs/>
                <w:sz w:val="24"/>
                <w:szCs w:val="24"/>
              </w:rPr>
              <w:fldChar w:fldCharType="separate"/>
            </w:r>
            <w:r>
              <w:rPr>
                <w:bCs/>
                <w:noProof/>
              </w:rPr>
              <w:t>10</w:t>
            </w:r>
            <w:r w:rsidRPr="003B4964">
              <w:rPr>
                <w:bCs/>
                <w:sz w:val="24"/>
                <w:szCs w:val="24"/>
              </w:rPr>
              <w:fldChar w:fldCharType="end"/>
            </w:r>
          </w:p>
        </w:sdtContent>
      </w:sdt>
    </w:sdtContent>
  </w:sdt>
  <w:p w14:paraId="4B2C7CFA" w14:textId="25D5D683" w:rsidR="00B5651C" w:rsidRDefault="00B5651C" w:rsidP="003B496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1CFC2" w14:textId="77777777" w:rsidR="005F579D" w:rsidRDefault="005F579D">
      <w:r>
        <w:separator/>
      </w:r>
    </w:p>
    <w:p w14:paraId="0AEC3978" w14:textId="77777777" w:rsidR="005F579D" w:rsidRDefault="005F579D"/>
  </w:footnote>
  <w:footnote w:type="continuationSeparator" w:id="0">
    <w:p w14:paraId="04C54C51" w14:textId="77777777" w:rsidR="005F579D" w:rsidRDefault="005F579D">
      <w:r>
        <w:continuationSeparator/>
      </w:r>
    </w:p>
    <w:p w14:paraId="200D76F3" w14:textId="77777777" w:rsidR="005F579D" w:rsidRDefault="005F57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8B1B" w14:textId="77777777" w:rsidR="00A3691C" w:rsidRDefault="00A3691C" w:rsidP="00950F6A">
    <w:pPr>
      <w:pStyle w:val="Avdelingstittel"/>
    </w:pPr>
    <w:r>
      <w:t xml:space="preserve">&lt;Avtalenummer&gt; Anskaffelsens navn          </w:t>
    </w:r>
  </w:p>
  <w:p w14:paraId="444FA691" w14:textId="403FD3D4" w:rsidR="00A3691C" w:rsidRPr="0001351E" w:rsidRDefault="00A3691C" w:rsidP="0001351E">
    <w:pPr>
      <w:pStyle w:val="Topptekst"/>
      <w:tabs>
        <w:tab w:val="clear" w:pos="4536"/>
        <w:tab w:val="clear" w:pos="9072"/>
      </w:tabs>
      <w:rPr>
        <w:rFonts w:ascii="FORSVARET-Medium" w:hAnsi="FORSVARET-Medium"/>
      </w:rPr>
    </w:pPr>
    <w:r>
      <w:rPr>
        <w:rFonts w:ascii="FORSVARET-Medium" w:hAnsi="FORSVARET-Medium"/>
      </w:rPr>
      <w:t xml:space="preserve">Del 2 – Vedlegg F: Administrative bestemmelser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42"/>
      <w:gridCol w:w="164"/>
      <w:gridCol w:w="7795"/>
    </w:tblGrid>
    <w:tr w:rsidR="00A3691C" w:rsidRPr="00FE4DAD" w14:paraId="5032B5B6" w14:textId="77777777" w:rsidTr="007101CE">
      <w:trPr>
        <w:trHeight w:val="240"/>
      </w:trPr>
      <w:tc>
        <w:tcPr>
          <w:tcW w:w="972" w:type="dxa"/>
          <w:vMerge w:val="restart"/>
        </w:tcPr>
        <w:p w14:paraId="54D04BF3" w14:textId="77777777" w:rsidR="00A3691C" w:rsidRPr="00FE4DAD" w:rsidRDefault="00A3691C" w:rsidP="007101CE">
          <w:pPr>
            <w:spacing w:line="228" w:lineRule="auto"/>
            <w:ind w:left="-6"/>
          </w:pPr>
          <w:r>
            <w:rPr>
              <w:noProof/>
              <w:lang w:eastAsia="nb-NO"/>
            </w:rPr>
            <w:drawing>
              <wp:inline distT="0" distB="0" distL="0" distR="0" wp14:anchorId="247553A5" wp14:editId="4416A294">
                <wp:extent cx="379730" cy="612775"/>
                <wp:effectExtent l="0" t="0" r="1270" b="0"/>
                <wp:docPr id="3" name="Bilde 3"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55FE85AA" w14:textId="77777777" w:rsidR="00A3691C" w:rsidRPr="00FE4DAD" w:rsidRDefault="00A3691C" w:rsidP="007101CE"/>
      </w:tc>
      <w:tc>
        <w:tcPr>
          <w:tcW w:w="8308" w:type="dxa"/>
        </w:tcPr>
        <w:p w14:paraId="205AA32D" w14:textId="77777777" w:rsidR="00A3691C" w:rsidRPr="00FE4DAD" w:rsidRDefault="00A3691C" w:rsidP="007101CE">
          <w:pPr>
            <w:pStyle w:val="Avdelingstittel"/>
            <w:rPr>
              <w:lang w:val="en-US"/>
            </w:rPr>
          </w:pPr>
        </w:p>
      </w:tc>
    </w:tr>
    <w:tr w:rsidR="00A3691C" w:rsidRPr="00CF7153" w14:paraId="3B8DBB6D" w14:textId="77777777" w:rsidTr="007101CE">
      <w:trPr>
        <w:trHeight w:val="282"/>
      </w:trPr>
      <w:tc>
        <w:tcPr>
          <w:tcW w:w="972" w:type="dxa"/>
          <w:vMerge/>
        </w:tcPr>
        <w:p w14:paraId="4471E215" w14:textId="77777777" w:rsidR="00A3691C" w:rsidRPr="00FE4DAD" w:rsidRDefault="00A3691C" w:rsidP="007101CE">
          <w:pPr>
            <w:ind w:left="-6"/>
          </w:pPr>
        </w:p>
      </w:tc>
      <w:tc>
        <w:tcPr>
          <w:tcW w:w="178" w:type="dxa"/>
          <w:vMerge/>
        </w:tcPr>
        <w:p w14:paraId="5FFB06BC" w14:textId="77777777" w:rsidR="00A3691C" w:rsidRPr="00FE4DAD" w:rsidRDefault="00A3691C" w:rsidP="007101CE"/>
      </w:tc>
      <w:tc>
        <w:tcPr>
          <w:tcW w:w="8308" w:type="dxa"/>
        </w:tcPr>
        <w:p w14:paraId="3C3E4299" w14:textId="77777777" w:rsidR="00A3691C" w:rsidRPr="00CF7153" w:rsidRDefault="00A3691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A3691C" w:rsidRPr="00AB2BE9" w14:paraId="5D166D79" w14:textId="77777777" w:rsidTr="007101CE">
      <w:trPr>
        <w:trHeight w:val="421"/>
      </w:trPr>
      <w:tc>
        <w:tcPr>
          <w:tcW w:w="972" w:type="dxa"/>
          <w:vMerge/>
          <w:tcBorders>
            <w:bottom w:val="nil"/>
          </w:tcBorders>
        </w:tcPr>
        <w:p w14:paraId="475C2841" w14:textId="77777777" w:rsidR="00A3691C" w:rsidRPr="00FE4DAD" w:rsidRDefault="00A3691C" w:rsidP="007101CE">
          <w:pPr>
            <w:ind w:left="-6"/>
          </w:pPr>
        </w:p>
      </w:tc>
      <w:tc>
        <w:tcPr>
          <w:tcW w:w="178" w:type="dxa"/>
          <w:vMerge/>
          <w:tcBorders>
            <w:bottom w:val="nil"/>
          </w:tcBorders>
        </w:tcPr>
        <w:p w14:paraId="35810F6B" w14:textId="77777777" w:rsidR="00A3691C" w:rsidRPr="00FE4DAD" w:rsidRDefault="00A3691C" w:rsidP="007101CE"/>
      </w:tc>
      <w:tc>
        <w:tcPr>
          <w:tcW w:w="8308" w:type="dxa"/>
          <w:tcBorders>
            <w:bottom w:val="single" w:sz="4" w:space="0" w:color="auto"/>
          </w:tcBorders>
        </w:tcPr>
        <w:p w14:paraId="3339527D" w14:textId="77777777" w:rsidR="00A3691C" w:rsidRDefault="00A3691C" w:rsidP="007101CE">
          <w:pPr>
            <w:pStyle w:val="Avdelingstittel"/>
          </w:pPr>
          <w:r>
            <w:t>Forsvarets logistikkorganisasjon</w:t>
          </w:r>
        </w:p>
        <w:p w14:paraId="391E5E5A" w14:textId="77777777" w:rsidR="00A3691C" w:rsidRPr="00AB2BE9" w:rsidRDefault="00A3691C" w:rsidP="007101CE">
          <w:pPr>
            <w:pStyle w:val="Avdelingstittel"/>
            <w:jc w:val="right"/>
          </w:pPr>
        </w:p>
      </w:tc>
    </w:tr>
  </w:tbl>
  <w:p w14:paraId="40729F70" w14:textId="77777777" w:rsidR="00A3691C" w:rsidRDefault="00A3691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C7CF8" w14:textId="4AB2CE8E" w:rsidR="00B5651C" w:rsidRPr="0001351E" w:rsidRDefault="00950F6A" w:rsidP="0001351E">
    <w:pPr>
      <w:pStyle w:val="Topptekst"/>
      <w:tabs>
        <w:tab w:val="clear" w:pos="4536"/>
        <w:tab w:val="clear" w:pos="9072"/>
      </w:tabs>
      <w:rPr>
        <w:rFonts w:ascii="FORSVARET-Medium" w:hAnsi="FORSVARET-Medium"/>
      </w:rPr>
    </w:pPr>
    <w:r>
      <w:rPr>
        <w:rFonts w:ascii="FORSVARET-Medium" w:hAnsi="FORSVARET-Medium"/>
      </w:rPr>
      <w:t xml:space="preserve">Del </w:t>
    </w:r>
    <w:r w:rsidR="00E61F2A">
      <w:rPr>
        <w:rFonts w:ascii="FORSVARET-Medium" w:hAnsi="FORSVARET-Medium"/>
      </w:rPr>
      <w:t>3</w:t>
    </w:r>
    <w:r>
      <w:rPr>
        <w:rFonts w:ascii="FORSVARET-Medium" w:hAnsi="FORSVARET-Medium"/>
      </w:rPr>
      <w:t xml:space="preserve"> – Vedlegg </w:t>
    </w:r>
    <w:r w:rsidR="00E61F2A">
      <w:rPr>
        <w:rFonts w:ascii="FORSVARET-Medium" w:hAnsi="FORSVARET-Medium"/>
      </w:rPr>
      <w:t>D</w:t>
    </w:r>
    <w:r>
      <w:rPr>
        <w:rFonts w:ascii="FORSVARET-Medium" w:hAnsi="FORSVARET-Medium"/>
      </w:rPr>
      <w:t xml:space="preserve">: Administrative bestemmelser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42"/>
      <w:gridCol w:w="164"/>
      <w:gridCol w:w="7795"/>
    </w:tblGrid>
    <w:tr w:rsidR="00B5651C" w:rsidRPr="00FE4DAD" w14:paraId="4B2C7CFE" w14:textId="77777777" w:rsidTr="007101CE">
      <w:trPr>
        <w:trHeight w:val="240"/>
      </w:trPr>
      <w:tc>
        <w:tcPr>
          <w:tcW w:w="972" w:type="dxa"/>
          <w:vMerge w:val="restart"/>
        </w:tcPr>
        <w:p w14:paraId="4B2C7CFB" w14:textId="77777777" w:rsidR="00B5651C" w:rsidRPr="00FE4DAD" w:rsidRDefault="00B5651C" w:rsidP="007101CE">
          <w:pPr>
            <w:spacing w:line="228" w:lineRule="auto"/>
            <w:ind w:left="-6"/>
          </w:pPr>
          <w:r>
            <w:rPr>
              <w:noProof/>
              <w:lang w:eastAsia="nb-NO"/>
            </w:rPr>
            <w:drawing>
              <wp:inline distT="0" distB="0" distL="0" distR="0" wp14:anchorId="4B2C7D0B" wp14:editId="4B2C7D0C">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4B2C7CFC" w14:textId="77777777" w:rsidR="00B5651C" w:rsidRPr="00FE4DAD" w:rsidRDefault="00B5651C" w:rsidP="007101CE"/>
      </w:tc>
      <w:tc>
        <w:tcPr>
          <w:tcW w:w="8308" w:type="dxa"/>
        </w:tcPr>
        <w:p w14:paraId="4B2C7CFD" w14:textId="77777777" w:rsidR="00B5651C" w:rsidRPr="00FE4DAD" w:rsidRDefault="00B5651C" w:rsidP="007101CE">
          <w:pPr>
            <w:pStyle w:val="Avdelingstittel"/>
            <w:rPr>
              <w:lang w:val="en-US"/>
            </w:rPr>
          </w:pPr>
        </w:p>
      </w:tc>
    </w:tr>
    <w:tr w:rsidR="00B5651C" w:rsidRPr="00CF7153" w14:paraId="4B2C7D02" w14:textId="77777777" w:rsidTr="007101CE">
      <w:trPr>
        <w:trHeight w:val="282"/>
      </w:trPr>
      <w:tc>
        <w:tcPr>
          <w:tcW w:w="972" w:type="dxa"/>
          <w:vMerge/>
        </w:tcPr>
        <w:p w14:paraId="4B2C7CFF" w14:textId="77777777" w:rsidR="00B5651C" w:rsidRPr="00FE4DAD" w:rsidRDefault="00B5651C" w:rsidP="007101CE">
          <w:pPr>
            <w:ind w:left="-6"/>
          </w:pPr>
        </w:p>
      </w:tc>
      <w:tc>
        <w:tcPr>
          <w:tcW w:w="178" w:type="dxa"/>
          <w:vMerge/>
        </w:tcPr>
        <w:p w14:paraId="4B2C7D00" w14:textId="77777777" w:rsidR="00B5651C" w:rsidRPr="00FE4DAD" w:rsidRDefault="00B5651C" w:rsidP="007101CE"/>
      </w:tc>
      <w:tc>
        <w:tcPr>
          <w:tcW w:w="8308" w:type="dxa"/>
        </w:tcPr>
        <w:p w14:paraId="4B2C7D01" w14:textId="77777777" w:rsidR="00B5651C" w:rsidRPr="00CF7153" w:rsidRDefault="00B5651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B5651C" w:rsidRPr="00AB2BE9" w14:paraId="4B2C7D07" w14:textId="77777777" w:rsidTr="007101CE">
      <w:trPr>
        <w:trHeight w:val="421"/>
      </w:trPr>
      <w:tc>
        <w:tcPr>
          <w:tcW w:w="972" w:type="dxa"/>
          <w:vMerge/>
          <w:tcBorders>
            <w:bottom w:val="nil"/>
          </w:tcBorders>
        </w:tcPr>
        <w:p w14:paraId="4B2C7D03" w14:textId="77777777" w:rsidR="00B5651C" w:rsidRPr="00FE4DAD" w:rsidRDefault="00B5651C" w:rsidP="007101CE">
          <w:pPr>
            <w:ind w:left="-6"/>
          </w:pPr>
        </w:p>
      </w:tc>
      <w:tc>
        <w:tcPr>
          <w:tcW w:w="178" w:type="dxa"/>
          <w:vMerge/>
          <w:tcBorders>
            <w:bottom w:val="nil"/>
          </w:tcBorders>
        </w:tcPr>
        <w:p w14:paraId="4B2C7D04" w14:textId="77777777" w:rsidR="00B5651C" w:rsidRPr="00FE4DAD" w:rsidRDefault="00B5651C" w:rsidP="007101CE"/>
      </w:tc>
      <w:tc>
        <w:tcPr>
          <w:tcW w:w="8308" w:type="dxa"/>
          <w:tcBorders>
            <w:bottom w:val="single" w:sz="4" w:space="0" w:color="auto"/>
          </w:tcBorders>
        </w:tcPr>
        <w:p w14:paraId="4B2C7D05" w14:textId="77777777" w:rsidR="00B5651C" w:rsidRDefault="00B5651C" w:rsidP="007101CE">
          <w:pPr>
            <w:pStyle w:val="Avdelingstittel"/>
          </w:pPr>
          <w:r>
            <w:t>Forsvarets logistikkorganisasjon</w:t>
          </w:r>
        </w:p>
        <w:p w14:paraId="4B2C7D06" w14:textId="77777777" w:rsidR="00B5651C" w:rsidRPr="00AB2BE9" w:rsidRDefault="00B5651C" w:rsidP="007101CE">
          <w:pPr>
            <w:pStyle w:val="Avdelingstittel"/>
            <w:jc w:val="right"/>
          </w:pPr>
        </w:p>
      </w:tc>
    </w:tr>
  </w:tbl>
  <w:p w14:paraId="4B2C7D08" w14:textId="77777777" w:rsidR="00B5651C" w:rsidRDefault="00B5651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4C40E61"/>
    <w:multiLevelType w:val="hybridMultilevel"/>
    <w:tmpl w:val="C144F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4A3445B"/>
    <w:multiLevelType w:val="hybridMultilevel"/>
    <w:tmpl w:val="1C2ABD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AB35331"/>
    <w:multiLevelType w:val="hybridMultilevel"/>
    <w:tmpl w:val="77963774"/>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4"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6397F3F"/>
    <w:multiLevelType w:val="hybridMultilevel"/>
    <w:tmpl w:val="CDC48C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7" w15:restartNumberingAfterBreak="0">
    <w:nsid w:val="624F40F2"/>
    <w:multiLevelType w:val="hybridMultilevel"/>
    <w:tmpl w:val="67B87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CF656D7"/>
    <w:multiLevelType w:val="hybridMultilevel"/>
    <w:tmpl w:val="8DC2D766"/>
    <w:lvl w:ilvl="0" w:tplc="E8DCFA5E">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10"/>
  </w:num>
  <w:num w:numId="5">
    <w:abstractNumId w:val="8"/>
  </w:num>
  <w:num w:numId="6">
    <w:abstractNumId w:val="3"/>
  </w:num>
  <w:num w:numId="7">
    <w:abstractNumId w:val="7"/>
  </w:num>
  <w:num w:numId="8">
    <w:abstractNumId w:val="2"/>
  </w:num>
  <w:num w:numId="9">
    <w:abstractNumId w:val="5"/>
  </w:num>
  <w:num w:numId="10">
    <w:abstractNumId w:val="1"/>
  </w:num>
  <w:num w:numId="1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A86"/>
    <w:rsid w:val="00002BA3"/>
    <w:rsid w:val="0000402F"/>
    <w:rsid w:val="00005743"/>
    <w:rsid w:val="00005AA0"/>
    <w:rsid w:val="0001258C"/>
    <w:rsid w:val="0001351E"/>
    <w:rsid w:val="000158E6"/>
    <w:rsid w:val="00017F4E"/>
    <w:rsid w:val="00023B36"/>
    <w:rsid w:val="0002491A"/>
    <w:rsid w:val="00024EC2"/>
    <w:rsid w:val="00030DD1"/>
    <w:rsid w:val="00031521"/>
    <w:rsid w:val="00031E96"/>
    <w:rsid w:val="00035785"/>
    <w:rsid w:val="0003630F"/>
    <w:rsid w:val="00040C6A"/>
    <w:rsid w:val="00042EA2"/>
    <w:rsid w:val="000435E4"/>
    <w:rsid w:val="000441FE"/>
    <w:rsid w:val="000449DB"/>
    <w:rsid w:val="000520DE"/>
    <w:rsid w:val="00052645"/>
    <w:rsid w:val="00053385"/>
    <w:rsid w:val="00055EC9"/>
    <w:rsid w:val="00063B87"/>
    <w:rsid w:val="000642C2"/>
    <w:rsid w:val="00066D00"/>
    <w:rsid w:val="00067E6B"/>
    <w:rsid w:val="00072CE1"/>
    <w:rsid w:val="000736A6"/>
    <w:rsid w:val="00075A7F"/>
    <w:rsid w:val="00081853"/>
    <w:rsid w:val="00083E02"/>
    <w:rsid w:val="00086ECE"/>
    <w:rsid w:val="000909E4"/>
    <w:rsid w:val="000920CD"/>
    <w:rsid w:val="00092640"/>
    <w:rsid w:val="0009380F"/>
    <w:rsid w:val="00096548"/>
    <w:rsid w:val="000A3395"/>
    <w:rsid w:val="000A4721"/>
    <w:rsid w:val="000A66DB"/>
    <w:rsid w:val="000A7E06"/>
    <w:rsid w:val="000B0BA7"/>
    <w:rsid w:val="000B2314"/>
    <w:rsid w:val="000C17B8"/>
    <w:rsid w:val="000C3732"/>
    <w:rsid w:val="000C75DE"/>
    <w:rsid w:val="000C7A13"/>
    <w:rsid w:val="000D241B"/>
    <w:rsid w:val="000D74D4"/>
    <w:rsid w:val="000E09FD"/>
    <w:rsid w:val="000E187D"/>
    <w:rsid w:val="000E193F"/>
    <w:rsid w:val="000F3AF4"/>
    <w:rsid w:val="000F45F2"/>
    <w:rsid w:val="000F6E86"/>
    <w:rsid w:val="00104A02"/>
    <w:rsid w:val="00105D60"/>
    <w:rsid w:val="00107CD5"/>
    <w:rsid w:val="001108BD"/>
    <w:rsid w:val="0011375B"/>
    <w:rsid w:val="001144BC"/>
    <w:rsid w:val="001144F7"/>
    <w:rsid w:val="001157E9"/>
    <w:rsid w:val="00116795"/>
    <w:rsid w:val="0012004F"/>
    <w:rsid w:val="001229A5"/>
    <w:rsid w:val="00125876"/>
    <w:rsid w:val="00127338"/>
    <w:rsid w:val="001302C6"/>
    <w:rsid w:val="00131F92"/>
    <w:rsid w:val="001336B6"/>
    <w:rsid w:val="00134311"/>
    <w:rsid w:val="0014121A"/>
    <w:rsid w:val="0014360B"/>
    <w:rsid w:val="001479F2"/>
    <w:rsid w:val="00152E53"/>
    <w:rsid w:val="00160AD4"/>
    <w:rsid w:val="0016350D"/>
    <w:rsid w:val="00163DC1"/>
    <w:rsid w:val="00164053"/>
    <w:rsid w:val="00170CDC"/>
    <w:rsid w:val="00174199"/>
    <w:rsid w:val="001746C3"/>
    <w:rsid w:val="00176DF4"/>
    <w:rsid w:val="00181A1C"/>
    <w:rsid w:val="0018254A"/>
    <w:rsid w:val="001837F4"/>
    <w:rsid w:val="0019152C"/>
    <w:rsid w:val="00191DEA"/>
    <w:rsid w:val="00192794"/>
    <w:rsid w:val="00195485"/>
    <w:rsid w:val="001A3478"/>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4DD5"/>
    <w:rsid w:val="001F5961"/>
    <w:rsid w:val="001F7712"/>
    <w:rsid w:val="002007ED"/>
    <w:rsid w:val="0020279A"/>
    <w:rsid w:val="00203339"/>
    <w:rsid w:val="00205B1A"/>
    <w:rsid w:val="00210BD6"/>
    <w:rsid w:val="00212BEE"/>
    <w:rsid w:val="002157EE"/>
    <w:rsid w:val="002163FC"/>
    <w:rsid w:val="00216C71"/>
    <w:rsid w:val="00224D0D"/>
    <w:rsid w:val="00234EA9"/>
    <w:rsid w:val="00235601"/>
    <w:rsid w:val="00236D3D"/>
    <w:rsid w:val="00254ED8"/>
    <w:rsid w:val="00255E63"/>
    <w:rsid w:val="00257373"/>
    <w:rsid w:val="0025764C"/>
    <w:rsid w:val="00260DDF"/>
    <w:rsid w:val="002639E4"/>
    <w:rsid w:val="0026554E"/>
    <w:rsid w:val="00271A78"/>
    <w:rsid w:val="002737E1"/>
    <w:rsid w:val="00276545"/>
    <w:rsid w:val="00276E7D"/>
    <w:rsid w:val="00280B9E"/>
    <w:rsid w:val="002827B5"/>
    <w:rsid w:val="0028758A"/>
    <w:rsid w:val="00290561"/>
    <w:rsid w:val="00293131"/>
    <w:rsid w:val="00293EFF"/>
    <w:rsid w:val="00293FB2"/>
    <w:rsid w:val="00297D46"/>
    <w:rsid w:val="002A0D48"/>
    <w:rsid w:val="002A2BD0"/>
    <w:rsid w:val="002A5BC4"/>
    <w:rsid w:val="002A64E8"/>
    <w:rsid w:val="002B2D9A"/>
    <w:rsid w:val="002B77DD"/>
    <w:rsid w:val="002C00A6"/>
    <w:rsid w:val="002C40E1"/>
    <w:rsid w:val="002C58CA"/>
    <w:rsid w:val="002C68EF"/>
    <w:rsid w:val="002D17F5"/>
    <w:rsid w:val="002D32C9"/>
    <w:rsid w:val="002D344B"/>
    <w:rsid w:val="002E0A01"/>
    <w:rsid w:val="002E55F8"/>
    <w:rsid w:val="002F0A0F"/>
    <w:rsid w:val="002F2E9D"/>
    <w:rsid w:val="002F33C3"/>
    <w:rsid w:val="00302752"/>
    <w:rsid w:val="00305E88"/>
    <w:rsid w:val="003069D8"/>
    <w:rsid w:val="00311C1C"/>
    <w:rsid w:val="00312DBC"/>
    <w:rsid w:val="00313D79"/>
    <w:rsid w:val="00326F2C"/>
    <w:rsid w:val="00332394"/>
    <w:rsid w:val="00332915"/>
    <w:rsid w:val="00334347"/>
    <w:rsid w:val="00336186"/>
    <w:rsid w:val="0034154F"/>
    <w:rsid w:val="0034322E"/>
    <w:rsid w:val="00354A82"/>
    <w:rsid w:val="00356FAD"/>
    <w:rsid w:val="0036713C"/>
    <w:rsid w:val="00367DBE"/>
    <w:rsid w:val="00370155"/>
    <w:rsid w:val="0037141D"/>
    <w:rsid w:val="00372556"/>
    <w:rsid w:val="003847E1"/>
    <w:rsid w:val="00386E08"/>
    <w:rsid w:val="00387202"/>
    <w:rsid w:val="00392D0F"/>
    <w:rsid w:val="0039677D"/>
    <w:rsid w:val="00397B45"/>
    <w:rsid w:val="003A0593"/>
    <w:rsid w:val="003A5EAE"/>
    <w:rsid w:val="003A6E5E"/>
    <w:rsid w:val="003B4964"/>
    <w:rsid w:val="003B54DB"/>
    <w:rsid w:val="003C0DE4"/>
    <w:rsid w:val="003C334F"/>
    <w:rsid w:val="003C5A90"/>
    <w:rsid w:val="003C6325"/>
    <w:rsid w:val="003D0926"/>
    <w:rsid w:val="003D1BD5"/>
    <w:rsid w:val="003D24BE"/>
    <w:rsid w:val="003D76CF"/>
    <w:rsid w:val="003E0D4A"/>
    <w:rsid w:val="003E3BC5"/>
    <w:rsid w:val="003E4859"/>
    <w:rsid w:val="003E5928"/>
    <w:rsid w:val="003E748D"/>
    <w:rsid w:val="003E772D"/>
    <w:rsid w:val="003F2000"/>
    <w:rsid w:val="00403890"/>
    <w:rsid w:val="00406D27"/>
    <w:rsid w:val="00407750"/>
    <w:rsid w:val="00412793"/>
    <w:rsid w:val="00426B42"/>
    <w:rsid w:val="004306E0"/>
    <w:rsid w:val="00433B03"/>
    <w:rsid w:val="0043471C"/>
    <w:rsid w:val="004352C5"/>
    <w:rsid w:val="004363C0"/>
    <w:rsid w:val="004366B5"/>
    <w:rsid w:val="00442570"/>
    <w:rsid w:val="00445BD3"/>
    <w:rsid w:val="00447CD8"/>
    <w:rsid w:val="0045065F"/>
    <w:rsid w:val="00450B2C"/>
    <w:rsid w:val="0045106D"/>
    <w:rsid w:val="004527B9"/>
    <w:rsid w:val="00463752"/>
    <w:rsid w:val="00464F0A"/>
    <w:rsid w:val="004674EC"/>
    <w:rsid w:val="0047749F"/>
    <w:rsid w:val="004801CB"/>
    <w:rsid w:val="00480635"/>
    <w:rsid w:val="00481F64"/>
    <w:rsid w:val="00485A38"/>
    <w:rsid w:val="00485BA2"/>
    <w:rsid w:val="00492C4F"/>
    <w:rsid w:val="004940E7"/>
    <w:rsid w:val="00494497"/>
    <w:rsid w:val="00496C6C"/>
    <w:rsid w:val="004A32CE"/>
    <w:rsid w:val="004A504E"/>
    <w:rsid w:val="004A7AE7"/>
    <w:rsid w:val="004B6FFB"/>
    <w:rsid w:val="004C0545"/>
    <w:rsid w:val="004C109E"/>
    <w:rsid w:val="004C54C5"/>
    <w:rsid w:val="004C65D2"/>
    <w:rsid w:val="004C78DD"/>
    <w:rsid w:val="004D0E1D"/>
    <w:rsid w:val="004D189F"/>
    <w:rsid w:val="004D5E84"/>
    <w:rsid w:val="004D7F7B"/>
    <w:rsid w:val="004E048B"/>
    <w:rsid w:val="004E377A"/>
    <w:rsid w:val="004F35DA"/>
    <w:rsid w:val="004F4A03"/>
    <w:rsid w:val="004F53AC"/>
    <w:rsid w:val="0050097C"/>
    <w:rsid w:val="00503B11"/>
    <w:rsid w:val="0050639B"/>
    <w:rsid w:val="0051379E"/>
    <w:rsid w:val="0051671D"/>
    <w:rsid w:val="0052419E"/>
    <w:rsid w:val="005248A0"/>
    <w:rsid w:val="00525414"/>
    <w:rsid w:val="005256D6"/>
    <w:rsid w:val="0052579D"/>
    <w:rsid w:val="00526495"/>
    <w:rsid w:val="00527041"/>
    <w:rsid w:val="00532617"/>
    <w:rsid w:val="0053551C"/>
    <w:rsid w:val="005373F4"/>
    <w:rsid w:val="005400E7"/>
    <w:rsid w:val="005428DE"/>
    <w:rsid w:val="005447CE"/>
    <w:rsid w:val="00547A36"/>
    <w:rsid w:val="00551B4F"/>
    <w:rsid w:val="005526A0"/>
    <w:rsid w:val="0055338A"/>
    <w:rsid w:val="00561882"/>
    <w:rsid w:val="00563B93"/>
    <w:rsid w:val="0056576D"/>
    <w:rsid w:val="00567CD3"/>
    <w:rsid w:val="0057002C"/>
    <w:rsid w:val="00570C3D"/>
    <w:rsid w:val="0057155F"/>
    <w:rsid w:val="00572988"/>
    <w:rsid w:val="0058264B"/>
    <w:rsid w:val="00582CF9"/>
    <w:rsid w:val="00585E46"/>
    <w:rsid w:val="0059001C"/>
    <w:rsid w:val="005925D5"/>
    <w:rsid w:val="00593076"/>
    <w:rsid w:val="00597B9E"/>
    <w:rsid w:val="005A0B6C"/>
    <w:rsid w:val="005A17B2"/>
    <w:rsid w:val="005A20EC"/>
    <w:rsid w:val="005A459D"/>
    <w:rsid w:val="005A7227"/>
    <w:rsid w:val="005B11DB"/>
    <w:rsid w:val="005C0178"/>
    <w:rsid w:val="005C6139"/>
    <w:rsid w:val="005D07FE"/>
    <w:rsid w:val="005D7D02"/>
    <w:rsid w:val="005E5D65"/>
    <w:rsid w:val="005E7134"/>
    <w:rsid w:val="005F579D"/>
    <w:rsid w:val="005F7CD9"/>
    <w:rsid w:val="005F7CE9"/>
    <w:rsid w:val="006045EE"/>
    <w:rsid w:val="00606286"/>
    <w:rsid w:val="00610DED"/>
    <w:rsid w:val="00610E8F"/>
    <w:rsid w:val="00611994"/>
    <w:rsid w:val="00621354"/>
    <w:rsid w:val="00622229"/>
    <w:rsid w:val="00622B5B"/>
    <w:rsid w:val="00624099"/>
    <w:rsid w:val="00626487"/>
    <w:rsid w:val="00627E05"/>
    <w:rsid w:val="00634C61"/>
    <w:rsid w:val="00635383"/>
    <w:rsid w:val="00635815"/>
    <w:rsid w:val="00640044"/>
    <w:rsid w:val="00641BCE"/>
    <w:rsid w:val="00642FC4"/>
    <w:rsid w:val="00645208"/>
    <w:rsid w:val="00651064"/>
    <w:rsid w:val="00653370"/>
    <w:rsid w:val="006579E6"/>
    <w:rsid w:val="00672725"/>
    <w:rsid w:val="00672D24"/>
    <w:rsid w:val="0067364A"/>
    <w:rsid w:val="006804BA"/>
    <w:rsid w:val="0068136D"/>
    <w:rsid w:val="00681851"/>
    <w:rsid w:val="00685693"/>
    <w:rsid w:val="0068742C"/>
    <w:rsid w:val="00691C39"/>
    <w:rsid w:val="006925D0"/>
    <w:rsid w:val="00696A04"/>
    <w:rsid w:val="00697656"/>
    <w:rsid w:val="006A288E"/>
    <w:rsid w:val="006A298E"/>
    <w:rsid w:val="006A46E2"/>
    <w:rsid w:val="006A532D"/>
    <w:rsid w:val="006B0E4B"/>
    <w:rsid w:val="006B2235"/>
    <w:rsid w:val="006B2695"/>
    <w:rsid w:val="006B4D1A"/>
    <w:rsid w:val="006C1468"/>
    <w:rsid w:val="006C43E9"/>
    <w:rsid w:val="006C5717"/>
    <w:rsid w:val="006D307C"/>
    <w:rsid w:val="006D3DFE"/>
    <w:rsid w:val="006D70CD"/>
    <w:rsid w:val="006E496B"/>
    <w:rsid w:val="006E5CC0"/>
    <w:rsid w:val="007007B1"/>
    <w:rsid w:val="00701819"/>
    <w:rsid w:val="00704153"/>
    <w:rsid w:val="0070614A"/>
    <w:rsid w:val="0070633C"/>
    <w:rsid w:val="007101CE"/>
    <w:rsid w:val="00710628"/>
    <w:rsid w:val="00713E01"/>
    <w:rsid w:val="00715B0F"/>
    <w:rsid w:val="00720A86"/>
    <w:rsid w:val="007250A0"/>
    <w:rsid w:val="00733392"/>
    <w:rsid w:val="00733AF7"/>
    <w:rsid w:val="007352BA"/>
    <w:rsid w:val="00735CA4"/>
    <w:rsid w:val="00735F70"/>
    <w:rsid w:val="00740363"/>
    <w:rsid w:val="00743DB9"/>
    <w:rsid w:val="0075189A"/>
    <w:rsid w:val="00753B3F"/>
    <w:rsid w:val="0076195B"/>
    <w:rsid w:val="00762568"/>
    <w:rsid w:val="00764F12"/>
    <w:rsid w:val="00771C47"/>
    <w:rsid w:val="00780A56"/>
    <w:rsid w:val="0078240A"/>
    <w:rsid w:val="00783284"/>
    <w:rsid w:val="00792016"/>
    <w:rsid w:val="00792903"/>
    <w:rsid w:val="0079549E"/>
    <w:rsid w:val="007A0FBC"/>
    <w:rsid w:val="007A2B48"/>
    <w:rsid w:val="007B0612"/>
    <w:rsid w:val="007B5982"/>
    <w:rsid w:val="007B6961"/>
    <w:rsid w:val="007C1925"/>
    <w:rsid w:val="007C249B"/>
    <w:rsid w:val="007C2BFF"/>
    <w:rsid w:val="007C678A"/>
    <w:rsid w:val="007C69F6"/>
    <w:rsid w:val="007D2962"/>
    <w:rsid w:val="007D39BD"/>
    <w:rsid w:val="007D5F0D"/>
    <w:rsid w:val="007D687E"/>
    <w:rsid w:val="007E1046"/>
    <w:rsid w:val="007E46F7"/>
    <w:rsid w:val="007E4793"/>
    <w:rsid w:val="007E597C"/>
    <w:rsid w:val="007F2AE3"/>
    <w:rsid w:val="007F49F3"/>
    <w:rsid w:val="007F58B5"/>
    <w:rsid w:val="00801831"/>
    <w:rsid w:val="0081004F"/>
    <w:rsid w:val="00816E22"/>
    <w:rsid w:val="00817FB9"/>
    <w:rsid w:val="00821636"/>
    <w:rsid w:val="008301C4"/>
    <w:rsid w:val="00831D11"/>
    <w:rsid w:val="008334E7"/>
    <w:rsid w:val="00840E01"/>
    <w:rsid w:val="00845A07"/>
    <w:rsid w:val="008517F1"/>
    <w:rsid w:val="00852633"/>
    <w:rsid w:val="00854655"/>
    <w:rsid w:val="00856A28"/>
    <w:rsid w:val="00856A5C"/>
    <w:rsid w:val="00856E35"/>
    <w:rsid w:val="008618B3"/>
    <w:rsid w:val="00865304"/>
    <w:rsid w:val="008715A6"/>
    <w:rsid w:val="00871E14"/>
    <w:rsid w:val="008738E0"/>
    <w:rsid w:val="008753AA"/>
    <w:rsid w:val="00875C8D"/>
    <w:rsid w:val="0088024A"/>
    <w:rsid w:val="0088117A"/>
    <w:rsid w:val="008835A9"/>
    <w:rsid w:val="008850E8"/>
    <w:rsid w:val="0088671C"/>
    <w:rsid w:val="008900BE"/>
    <w:rsid w:val="00891027"/>
    <w:rsid w:val="008911BE"/>
    <w:rsid w:val="00894560"/>
    <w:rsid w:val="0089739D"/>
    <w:rsid w:val="008A0FF8"/>
    <w:rsid w:val="008A1869"/>
    <w:rsid w:val="008A2B28"/>
    <w:rsid w:val="008A47AE"/>
    <w:rsid w:val="008A64D4"/>
    <w:rsid w:val="008B2B5F"/>
    <w:rsid w:val="008B7D16"/>
    <w:rsid w:val="008C59D8"/>
    <w:rsid w:val="008C5E4D"/>
    <w:rsid w:val="008C7EC2"/>
    <w:rsid w:val="008D0A80"/>
    <w:rsid w:val="008D0F78"/>
    <w:rsid w:val="008D29F3"/>
    <w:rsid w:val="008D35FB"/>
    <w:rsid w:val="008D609C"/>
    <w:rsid w:val="008D7F00"/>
    <w:rsid w:val="008E1268"/>
    <w:rsid w:val="008E17F7"/>
    <w:rsid w:val="008E2C5F"/>
    <w:rsid w:val="008E300C"/>
    <w:rsid w:val="008F17AC"/>
    <w:rsid w:val="008F3D85"/>
    <w:rsid w:val="008F4293"/>
    <w:rsid w:val="008F454A"/>
    <w:rsid w:val="008F5C4E"/>
    <w:rsid w:val="008F7BD6"/>
    <w:rsid w:val="00901F6C"/>
    <w:rsid w:val="00904F17"/>
    <w:rsid w:val="00910737"/>
    <w:rsid w:val="00915AF0"/>
    <w:rsid w:val="00920279"/>
    <w:rsid w:val="00921C87"/>
    <w:rsid w:val="00921D30"/>
    <w:rsid w:val="00924545"/>
    <w:rsid w:val="009250FA"/>
    <w:rsid w:val="00926083"/>
    <w:rsid w:val="00926FC9"/>
    <w:rsid w:val="0092746E"/>
    <w:rsid w:val="00927580"/>
    <w:rsid w:val="00930682"/>
    <w:rsid w:val="00942683"/>
    <w:rsid w:val="0094406D"/>
    <w:rsid w:val="00945C56"/>
    <w:rsid w:val="00950F6A"/>
    <w:rsid w:val="009530BE"/>
    <w:rsid w:val="00955865"/>
    <w:rsid w:val="00956D25"/>
    <w:rsid w:val="0095739B"/>
    <w:rsid w:val="00957784"/>
    <w:rsid w:val="0096340B"/>
    <w:rsid w:val="00966E72"/>
    <w:rsid w:val="009678AC"/>
    <w:rsid w:val="00972F6C"/>
    <w:rsid w:val="0097425E"/>
    <w:rsid w:val="00977B66"/>
    <w:rsid w:val="00981308"/>
    <w:rsid w:val="00981EA2"/>
    <w:rsid w:val="00984416"/>
    <w:rsid w:val="009857DD"/>
    <w:rsid w:val="00986B3A"/>
    <w:rsid w:val="009906DA"/>
    <w:rsid w:val="00993EFE"/>
    <w:rsid w:val="009949C8"/>
    <w:rsid w:val="009A04CC"/>
    <w:rsid w:val="009A229C"/>
    <w:rsid w:val="009A5F57"/>
    <w:rsid w:val="009A6F78"/>
    <w:rsid w:val="009B0A21"/>
    <w:rsid w:val="009B311A"/>
    <w:rsid w:val="009B6228"/>
    <w:rsid w:val="009C006F"/>
    <w:rsid w:val="009C1C67"/>
    <w:rsid w:val="009C2BA0"/>
    <w:rsid w:val="009C4428"/>
    <w:rsid w:val="009D0663"/>
    <w:rsid w:val="009D08DA"/>
    <w:rsid w:val="009D3B35"/>
    <w:rsid w:val="009D494D"/>
    <w:rsid w:val="009D77F1"/>
    <w:rsid w:val="009E0710"/>
    <w:rsid w:val="009E1159"/>
    <w:rsid w:val="009E224F"/>
    <w:rsid w:val="009E2B97"/>
    <w:rsid w:val="009E7D98"/>
    <w:rsid w:val="009F3DA4"/>
    <w:rsid w:val="00A00BEA"/>
    <w:rsid w:val="00A01CA5"/>
    <w:rsid w:val="00A01F0C"/>
    <w:rsid w:val="00A05CA2"/>
    <w:rsid w:val="00A10793"/>
    <w:rsid w:val="00A11670"/>
    <w:rsid w:val="00A11D47"/>
    <w:rsid w:val="00A143AC"/>
    <w:rsid w:val="00A15556"/>
    <w:rsid w:val="00A170C3"/>
    <w:rsid w:val="00A3051A"/>
    <w:rsid w:val="00A308BD"/>
    <w:rsid w:val="00A316E1"/>
    <w:rsid w:val="00A32293"/>
    <w:rsid w:val="00A3691C"/>
    <w:rsid w:val="00A44ABA"/>
    <w:rsid w:val="00A454D9"/>
    <w:rsid w:val="00A467C4"/>
    <w:rsid w:val="00A4698B"/>
    <w:rsid w:val="00A52163"/>
    <w:rsid w:val="00A52CFF"/>
    <w:rsid w:val="00A57F01"/>
    <w:rsid w:val="00A63514"/>
    <w:rsid w:val="00A65597"/>
    <w:rsid w:val="00A66F1A"/>
    <w:rsid w:val="00A74E86"/>
    <w:rsid w:val="00A772EE"/>
    <w:rsid w:val="00A80FC3"/>
    <w:rsid w:val="00A8108C"/>
    <w:rsid w:val="00A8798D"/>
    <w:rsid w:val="00A9039F"/>
    <w:rsid w:val="00A91610"/>
    <w:rsid w:val="00A952B7"/>
    <w:rsid w:val="00A95642"/>
    <w:rsid w:val="00A97C37"/>
    <w:rsid w:val="00AA27D8"/>
    <w:rsid w:val="00AA289F"/>
    <w:rsid w:val="00AB125A"/>
    <w:rsid w:val="00AB1C6F"/>
    <w:rsid w:val="00AB2732"/>
    <w:rsid w:val="00AC02E1"/>
    <w:rsid w:val="00AD0571"/>
    <w:rsid w:val="00AD134D"/>
    <w:rsid w:val="00AD1C65"/>
    <w:rsid w:val="00AD2BB8"/>
    <w:rsid w:val="00AD47EF"/>
    <w:rsid w:val="00AD5CA5"/>
    <w:rsid w:val="00AD7B79"/>
    <w:rsid w:val="00AE4D2F"/>
    <w:rsid w:val="00AF09A3"/>
    <w:rsid w:val="00AF0DA0"/>
    <w:rsid w:val="00AF2E69"/>
    <w:rsid w:val="00AF4E70"/>
    <w:rsid w:val="00AF4EA9"/>
    <w:rsid w:val="00AF71DE"/>
    <w:rsid w:val="00B010DC"/>
    <w:rsid w:val="00B01672"/>
    <w:rsid w:val="00B07838"/>
    <w:rsid w:val="00B119E2"/>
    <w:rsid w:val="00B131D2"/>
    <w:rsid w:val="00B1454D"/>
    <w:rsid w:val="00B15438"/>
    <w:rsid w:val="00B162F7"/>
    <w:rsid w:val="00B17B7E"/>
    <w:rsid w:val="00B17C15"/>
    <w:rsid w:val="00B22465"/>
    <w:rsid w:val="00B24349"/>
    <w:rsid w:val="00B252C4"/>
    <w:rsid w:val="00B27233"/>
    <w:rsid w:val="00B305FD"/>
    <w:rsid w:val="00B361A1"/>
    <w:rsid w:val="00B3667F"/>
    <w:rsid w:val="00B375F6"/>
    <w:rsid w:val="00B4015D"/>
    <w:rsid w:val="00B4222D"/>
    <w:rsid w:val="00B4790E"/>
    <w:rsid w:val="00B47AEC"/>
    <w:rsid w:val="00B47DD2"/>
    <w:rsid w:val="00B515A8"/>
    <w:rsid w:val="00B54752"/>
    <w:rsid w:val="00B561CB"/>
    <w:rsid w:val="00B5651C"/>
    <w:rsid w:val="00B61141"/>
    <w:rsid w:val="00B61CA5"/>
    <w:rsid w:val="00B668F5"/>
    <w:rsid w:val="00B71331"/>
    <w:rsid w:val="00B713C1"/>
    <w:rsid w:val="00B74231"/>
    <w:rsid w:val="00B76DB9"/>
    <w:rsid w:val="00B77B4C"/>
    <w:rsid w:val="00B81055"/>
    <w:rsid w:val="00B82795"/>
    <w:rsid w:val="00B85EB2"/>
    <w:rsid w:val="00B93C10"/>
    <w:rsid w:val="00B93EE6"/>
    <w:rsid w:val="00B94027"/>
    <w:rsid w:val="00B940E9"/>
    <w:rsid w:val="00B95F2C"/>
    <w:rsid w:val="00BA0484"/>
    <w:rsid w:val="00BA1781"/>
    <w:rsid w:val="00BA6CBE"/>
    <w:rsid w:val="00BB0363"/>
    <w:rsid w:val="00BB0EB2"/>
    <w:rsid w:val="00BB293E"/>
    <w:rsid w:val="00BB3E29"/>
    <w:rsid w:val="00BB7A2E"/>
    <w:rsid w:val="00BC1128"/>
    <w:rsid w:val="00BC3A46"/>
    <w:rsid w:val="00BC4AC9"/>
    <w:rsid w:val="00BC69D6"/>
    <w:rsid w:val="00BC69DF"/>
    <w:rsid w:val="00BC78AD"/>
    <w:rsid w:val="00BD1286"/>
    <w:rsid w:val="00BD2D46"/>
    <w:rsid w:val="00BD3D2F"/>
    <w:rsid w:val="00BD6E89"/>
    <w:rsid w:val="00BE0D0B"/>
    <w:rsid w:val="00BE166F"/>
    <w:rsid w:val="00BE6874"/>
    <w:rsid w:val="00BF0343"/>
    <w:rsid w:val="00BF03FC"/>
    <w:rsid w:val="00BF2900"/>
    <w:rsid w:val="00BF7358"/>
    <w:rsid w:val="00C00DCA"/>
    <w:rsid w:val="00C014B4"/>
    <w:rsid w:val="00C0187B"/>
    <w:rsid w:val="00C02F78"/>
    <w:rsid w:val="00C04F74"/>
    <w:rsid w:val="00C069C8"/>
    <w:rsid w:val="00C07EE3"/>
    <w:rsid w:val="00C116F1"/>
    <w:rsid w:val="00C13334"/>
    <w:rsid w:val="00C14D87"/>
    <w:rsid w:val="00C16675"/>
    <w:rsid w:val="00C275B9"/>
    <w:rsid w:val="00C3093B"/>
    <w:rsid w:val="00C315F1"/>
    <w:rsid w:val="00C335A1"/>
    <w:rsid w:val="00C379ED"/>
    <w:rsid w:val="00C37D98"/>
    <w:rsid w:val="00C40E83"/>
    <w:rsid w:val="00C52C14"/>
    <w:rsid w:val="00C55196"/>
    <w:rsid w:val="00C617EB"/>
    <w:rsid w:val="00C61A5F"/>
    <w:rsid w:val="00C628F5"/>
    <w:rsid w:val="00C64FD4"/>
    <w:rsid w:val="00C66CCB"/>
    <w:rsid w:val="00C7232F"/>
    <w:rsid w:val="00C730AE"/>
    <w:rsid w:val="00C8073D"/>
    <w:rsid w:val="00C8093F"/>
    <w:rsid w:val="00C8223A"/>
    <w:rsid w:val="00C827B4"/>
    <w:rsid w:val="00C83541"/>
    <w:rsid w:val="00C87FDA"/>
    <w:rsid w:val="00C9190E"/>
    <w:rsid w:val="00C973C4"/>
    <w:rsid w:val="00CA0970"/>
    <w:rsid w:val="00CA2A21"/>
    <w:rsid w:val="00CA2D6F"/>
    <w:rsid w:val="00CA3994"/>
    <w:rsid w:val="00CA5D04"/>
    <w:rsid w:val="00CB022C"/>
    <w:rsid w:val="00CB387F"/>
    <w:rsid w:val="00CB3E0B"/>
    <w:rsid w:val="00CB4A96"/>
    <w:rsid w:val="00CB4D9D"/>
    <w:rsid w:val="00CB5B5C"/>
    <w:rsid w:val="00CB62DB"/>
    <w:rsid w:val="00CB7CFC"/>
    <w:rsid w:val="00CC3CDF"/>
    <w:rsid w:val="00CC4FAD"/>
    <w:rsid w:val="00CC652E"/>
    <w:rsid w:val="00CC7AEC"/>
    <w:rsid w:val="00CD0F37"/>
    <w:rsid w:val="00CD107E"/>
    <w:rsid w:val="00CD5C01"/>
    <w:rsid w:val="00CD78C0"/>
    <w:rsid w:val="00CE071E"/>
    <w:rsid w:val="00CE2C8E"/>
    <w:rsid w:val="00CE2CDB"/>
    <w:rsid w:val="00CE3280"/>
    <w:rsid w:val="00CE709D"/>
    <w:rsid w:val="00CF0E9E"/>
    <w:rsid w:val="00CF1166"/>
    <w:rsid w:val="00CF5BB0"/>
    <w:rsid w:val="00CF5CFC"/>
    <w:rsid w:val="00CF793D"/>
    <w:rsid w:val="00D07726"/>
    <w:rsid w:val="00D07D00"/>
    <w:rsid w:val="00D10B06"/>
    <w:rsid w:val="00D132BF"/>
    <w:rsid w:val="00D22251"/>
    <w:rsid w:val="00D2282A"/>
    <w:rsid w:val="00D275A8"/>
    <w:rsid w:val="00D27E01"/>
    <w:rsid w:val="00D34A43"/>
    <w:rsid w:val="00D34B04"/>
    <w:rsid w:val="00D35675"/>
    <w:rsid w:val="00D35BDA"/>
    <w:rsid w:val="00D43163"/>
    <w:rsid w:val="00D47DF3"/>
    <w:rsid w:val="00D50801"/>
    <w:rsid w:val="00D5207A"/>
    <w:rsid w:val="00D548BB"/>
    <w:rsid w:val="00D56E61"/>
    <w:rsid w:val="00D63A0B"/>
    <w:rsid w:val="00D65BF9"/>
    <w:rsid w:val="00D7097D"/>
    <w:rsid w:val="00D7259B"/>
    <w:rsid w:val="00D741D8"/>
    <w:rsid w:val="00D744B4"/>
    <w:rsid w:val="00D8015E"/>
    <w:rsid w:val="00D81E26"/>
    <w:rsid w:val="00D826F3"/>
    <w:rsid w:val="00D82BA7"/>
    <w:rsid w:val="00D84820"/>
    <w:rsid w:val="00D8537B"/>
    <w:rsid w:val="00D9122B"/>
    <w:rsid w:val="00D92B25"/>
    <w:rsid w:val="00D955EE"/>
    <w:rsid w:val="00D9655A"/>
    <w:rsid w:val="00DA5967"/>
    <w:rsid w:val="00DA6FD6"/>
    <w:rsid w:val="00DA7842"/>
    <w:rsid w:val="00DB15BA"/>
    <w:rsid w:val="00DB39E4"/>
    <w:rsid w:val="00DB7972"/>
    <w:rsid w:val="00DB7C17"/>
    <w:rsid w:val="00DC0351"/>
    <w:rsid w:val="00DC2620"/>
    <w:rsid w:val="00DC326F"/>
    <w:rsid w:val="00DC4CA9"/>
    <w:rsid w:val="00DC5D74"/>
    <w:rsid w:val="00DD0A7B"/>
    <w:rsid w:val="00DD7024"/>
    <w:rsid w:val="00DE1A6C"/>
    <w:rsid w:val="00DE2A08"/>
    <w:rsid w:val="00DE44A1"/>
    <w:rsid w:val="00DF331D"/>
    <w:rsid w:val="00DF575E"/>
    <w:rsid w:val="00DF5C3D"/>
    <w:rsid w:val="00DF7765"/>
    <w:rsid w:val="00E00611"/>
    <w:rsid w:val="00E0154D"/>
    <w:rsid w:val="00E10B8B"/>
    <w:rsid w:val="00E12D03"/>
    <w:rsid w:val="00E1319D"/>
    <w:rsid w:val="00E13888"/>
    <w:rsid w:val="00E14289"/>
    <w:rsid w:val="00E17F8A"/>
    <w:rsid w:val="00E21BC1"/>
    <w:rsid w:val="00E312B1"/>
    <w:rsid w:val="00E33D36"/>
    <w:rsid w:val="00E356D5"/>
    <w:rsid w:val="00E42BB6"/>
    <w:rsid w:val="00E444A9"/>
    <w:rsid w:val="00E47BDC"/>
    <w:rsid w:val="00E47DA9"/>
    <w:rsid w:val="00E50785"/>
    <w:rsid w:val="00E554EC"/>
    <w:rsid w:val="00E5617D"/>
    <w:rsid w:val="00E60541"/>
    <w:rsid w:val="00E60EAE"/>
    <w:rsid w:val="00E61F2A"/>
    <w:rsid w:val="00E66C34"/>
    <w:rsid w:val="00E70BB4"/>
    <w:rsid w:val="00E800C9"/>
    <w:rsid w:val="00E81E02"/>
    <w:rsid w:val="00E82793"/>
    <w:rsid w:val="00E8392F"/>
    <w:rsid w:val="00E85175"/>
    <w:rsid w:val="00E858FF"/>
    <w:rsid w:val="00E85E48"/>
    <w:rsid w:val="00E94854"/>
    <w:rsid w:val="00EA0C00"/>
    <w:rsid w:val="00EB0545"/>
    <w:rsid w:val="00EB33A2"/>
    <w:rsid w:val="00EB6D65"/>
    <w:rsid w:val="00EC59DF"/>
    <w:rsid w:val="00EC7478"/>
    <w:rsid w:val="00EC7721"/>
    <w:rsid w:val="00EC7E6F"/>
    <w:rsid w:val="00ED1E64"/>
    <w:rsid w:val="00ED303F"/>
    <w:rsid w:val="00ED6754"/>
    <w:rsid w:val="00ED6C0D"/>
    <w:rsid w:val="00EE028F"/>
    <w:rsid w:val="00EE23B4"/>
    <w:rsid w:val="00EE39FC"/>
    <w:rsid w:val="00EE4103"/>
    <w:rsid w:val="00EE4B1D"/>
    <w:rsid w:val="00EE65D3"/>
    <w:rsid w:val="00EE769E"/>
    <w:rsid w:val="00EF18AB"/>
    <w:rsid w:val="00EF2B39"/>
    <w:rsid w:val="00EF70CC"/>
    <w:rsid w:val="00F005F9"/>
    <w:rsid w:val="00F01949"/>
    <w:rsid w:val="00F06F16"/>
    <w:rsid w:val="00F12398"/>
    <w:rsid w:val="00F12964"/>
    <w:rsid w:val="00F13CB2"/>
    <w:rsid w:val="00F14231"/>
    <w:rsid w:val="00F1469F"/>
    <w:rsid w:val="00F14984"/>
    <w:rsid w:val="00F17089"/>
    <w:rsid w:val="00F1769C"/>
    <w:rsid w:val="00F22DCF"/>
    <w:rsid w:val="00F30626"/>
    <w:rsid w:val="00F30A9D"/>
    <w:rsid w:val="00F3276E"/>
    <w:rsid w:val="00F3320B"/>
    <w:rsid w:val="00F33E64"/>
    <w:rsid w:val="00F351E6"/>
    <w:rsid w:val="00F41E15"/>
    <w:rsid w:val="00F43A45"/>
    <w:rsid w:val="00F44D12"/>
    <w:rsid w:val="00F47A68"/>
    <w:rsid w:val="00F53659"/>
    <w:rsid w:val="00F54FB8"/>
    <w:rsid w:val="00F5645F"/>
    <w:rsid w:val="00F60CE8"/>
    <w:rsid w:val="00F6261A"/>
    <w:rsid w:val="00F62712"/>
    <w:rsid w:val="00F64806"/>
    <w:rsid w:val="00F65083"/>
    <w:rsid w:val="00F6551E"/>
    <w:rsid w:val="00F6556A"/>
    <w:rsid w:val="00F7117D"/>
    <w:rsid w:val="00F719F7"/>
    <w:rsid w:val="00F749A4"/>
    <w:rsid w:val="00F77DD1"/>
    <w:rsid w:val="00F81C03"/>
    <w:rsid w:val="00F83189"/>
    <w:rsid w:val="00F84D31"/>
    <w:rsid w:val="00F9582A"/>
    <w:rsid w:val="00F95A55"/>
    <w:rsid w:val="00F97ADB"/>
    <w:rsid w:val="00FA069E"/>
    <w:rsid w:val="00FA1678"/>
    <w:rsid w:val="00FA59BA"/>
    <w:rsid w:val="00FB36FB"/>
    <w:rsid w:val="00FB39D4"/>
    <w:rsid w:val="00FB51C4"/>
    <w:rsid w:val="00FB5B1B"/>
    <w:rsid w:val="00FB6C4D"/>
    <w:rsid w:val="00FC06CA"/>
    <w:rsid w:val="00FC172D"/>
    <w:rsid w:val="00FC319D"/>
    <w:rsid w:val="00FC46D6"/>
    <w:rsid w:val="00FC63B5"/>
    <w:rsid w:val="00FD0FFF"/>
    <w:rsid w:val="00FD10F6"/>
    <w:rsid w:val="00FD587D"/>
    <w:rsid w:val="00FE2D02"/>
    <w:rsid w:val="00FE59BD"/>
    <w:rsid w:val="00FF167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C7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B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01351E"/>
    <w:pPr>
      <w:pBdr>
        <w:bottom w:val="single" w:sz="8" w:space="4" w:color="4F81BD" w:themeColor="accent1"/>
      </w:pBdr>
      <w:spacing w:after="300"/>
      <w:contextualSpacing/>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01351E"/>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unhideWhenUsed/>
    <w:rsid w:val="003B4964"/>
    <w:rPr>
      <w:color w:val="0000FF"/>
      <w:u w:val="single"/>
    </w:rPr>
  </w:style>
  <w:style w:type="paragraph" w:customStyle="1" w:styleId="Default">
    <w:name w:val="Default"/>
    <w:rsid w:val="003B4964"/>
    <w:pPr>
      <w:autoSpaceDE w:val="0"/>
      <w:autoSpaceDN w:val="0"/>
      <w:adjustRightInd w:val="0"/>
      <w:spacing w:after="0" w:line="240" w:lineRule="auto"/>
    </w:pPr>
    <w:rPr>
      <w:rFonts w:ascii="Source Sans Pro" w:hAnsi="Source Sans Pro" w:cs="Source Sans Pro"/>
      <w:color w:val="000000"/>
      <w:sz w:val="24"/>
      <w:szCs w:val="24"/>
      <w:lang w:val="nb-NO"/>
    </w:rPr>
  </w:style>
  <w:style w:type="paragraph" w:styleId="Brdtekst">
    <w:name w:val="Body Text"/>
    <w:basedOn w:val="Normal"/>
    <w:link w:val="BrdtekstTegn"/>
    <w:rsid w:val="00B85EB2"/>
    <w:pPr>
      <w:keepLines/>
      <w:spacing w:after="120"/>
    </w:pPr>
    <w:rPr>
      <w:rFonts w:cstheme="minorHAnsi"/>
      <w:lang w:eastAsia="nb-NO"/>
    </w:rPr>
  </w:style>
  <w:style w:type="character" w:customStyle="1" w:styleId="BrdtekstTegn">
    <w:name w:val="Brødtekst Tegn"/>
    <w:basedOn w:val="Standardskriftforavsnitt"/>
    <w:link w:val="Brdtekst"/>
    <w:rsid w:val="00B85EB2"/>
    <w:rPr>
      <w:rFonts w:cstheme="minorHAnsi"/>
      <w:lang w:val="nb-NO" w:eastAsia="nb-NO"/>
    </w:rPr>
  </w:style>
  <w:style w:type="paragraph" w:styleId="Revisjon">
    <w:name w:val="Revision"/>
    <w:hidden/>
    <w:uiPriority w:val="99"/>
    <w:semiHidden/>
    <w:rsid w:val="004352C5"/>
    <w:pPr>
      <w:spacing w:after="0" w:line="240" w:lineRule="auto"/>
    </w:pPr>
    <w:rPr>
      <w:lang w:val="nb-NO"/>
    </w:rPr>
  </w:style>
  <w:style w:type="character" w:styleId="Ulstomtale">
    <w:name w:val="Unresolved Mention"/>
    <w:basedOn w:val="Standardskriftforavsnitt"/>
    <w:uiPriority w:val="99"/>
    <w:semiHidden/>
    <w:unhideWhenUsed/>
    <w:rsid w:val="00271A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205458">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nsagvolden@mil.no"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1825</Words>
  <Characters>9677</Characters>
  <Application>Microsoft Office Word</Application>
  <DocSecurity>0</DocSecurity>
  <Lines>80</Lines>
  <Paragraphs>22</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11480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2024-09-18T14:55:00Z</dcterms:created>
  <dcterms:modified xsi:type="dcterms:W3CDTF">2024-09-18T14:55:00Z</dcterms:modified>
</cp:coreProperties>
</file>